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35" w:rsidRDefault="00CC4635" w:rsidP="00CC4635">
      <w:pPr>
        <w:pStyle w:val="4"/>
        <w:jc w:val="center"/>
        <w:rPr>
          <w:b w:val="0"/>
        </w:rPr>
      </w:pPr>
      <w:r>
        <w:rPr>
          <w:b w:val="0"/>
          <w:noProof/>
          <w:sz w:val="22"/>
          <w:szCs w:val="22"/>
        </w:rPr>
        <w:drawing>
          <wp:inline distT="0" distB="0" distL="0" distR="0">
            <wp:extent cx="523875" cy="809625"/>
            <wp:effectExtent l="19050" t="0" r="9525" b="0"/>
            <wp:docPr id="3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635" w:rsidRPr="00CC4635" w:rsidRDefault="00CC4635" w:rsidP="00CC4635">
      <w:pPr>
        <w:pStyle w:val="4"/>
        <w:jc w:val="center"/>
        <w:rPr>
          <w:rFonts w:ascii="Times New Roman" w:hAnsi="Times New Roman"/>
          <w:b w:val="0"/>
        </w:rPr>
      </w:pPr>
      <w:r w:rsidRPr="00CC4635">
        <w:rPr>
          <w:rFonts w:ascii="Times New Roman" w:hAnsi="Times New Roman"/>
        </w:rPr>
        <w:t>П О С Т А Н О В Л Е Н И Е</w:t>
      </w:r>
    </w:p>
    <w:p w:rsidR="00CC4635" w:rsidRPr="00CC4635" w:rsidRDefault="00CC4635" w:rsidP="00CC4635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CC4635">
        <w:rPr>
          <w:rFonts w:ascii="Times New Roman" w:hAnsi="Times New Roman"/>
          <w:sz w:val="26"/>
          <w:szCs w:val="26"/>
        </w:rPr>
        <w:t>АДМИНИСТРАЦИИ  УРЮПИНСКОГО  МУНИЦИПАЛЬНОГО  РАЙОНА</w:t>
      </w:r>
    </w:p>
    <w:p w:rsidR="00CC4635" w:rsidRPr="00CC4635" w:rsidRDefault="00CC4635" w:rsidP="00CC4635">
      <w:pPr>
        <w:pStyle w:val="6"/>
        <w:rPr>
          <w:rFonts w:ascii="Times New Roman" w:hAnsi="Times New Roman"/>
          <w:b w:val="0"/>
          <w:sz w:val="28"/>
          <w:szCs w:val="28"/>
        </w:rPr>
      </w:pPr>
      <w:r w:rsidRPr="00CC4635">
        <w:rPr>
          <w:rFonts w:ascii="Times New Roman" w:hAnsi="Times New Roman"/>
          <w:sz w:val="28"/>
          <w:szCs w:val="28"/>
        </w:rPr>
        <w:t>ВОЛГОГРАДСКОЙ  ОБЛАСТИ</w:t>
      </w:r>
    </w:p>
    <w:p w:rsidR="00CC4635" w:rsidRDefault="00F879D6" w:rsidP="00CC4635">
      <w:pPr>
        <w:rPr>
          <w:sz w:val="26"/>
          <w:szCs w:val="26"/>
        </w:rPr>
      </w:pPr>
      <w:r w:rsidRPr="00F879D6">
        <w:rPr>
          <w:sz w:val="20"/>
          <w:szCs w:val="20"/>
        </w:rPr>
        <w:pict>
          <v:line id="_x0000_s1071" style="position:absolute;z-index:251670016" from="1.1pt,3pt" to="483.5pt,3pt" o:allowincell="f" strokeweight="4.5pt">
            <v:stroke linestyle="thickThin"/>
          </v:line>
        </w:pic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607"/>
        <w:gridCol w:w="456"/>
        <w:gridCol w:w="709"/>
      </w:tblGrid>
      <w:tr w:rsidR="00AE567F" w:rsidRPr="00AE5191" w:rsidTr="002B619A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  <w:r w:rsidRPr="00D30890">
              <w:rPr>
                <w:sz w:val="26"/>
                <w:szCs w:val="26"/>
              </w:rPr>
              <w:t>от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  <w:r w:rsidRPr="00D30890">
              <w:rPr>
                <w:sz w:val="26"/>
                <w:szCs w:val="26"/>
              </w:rPr>
              <w:t xml:space="preserve"> 14  июня </w:t>
            </w:r>
            <w:r>
              <w:rPr>
                <w:sz w:val="26"/>
                <w:szCs w:val="26"/>
              </w:rPr>
              <w:t xml:space="preserve"> </w:t>
            </w:r>
            <w:r w:rsidRPr="00D30890">
              <w:rPr>
                <w:sz w:val="26"/>
                <w:szCs w:val="26"/>
              </w:rPr>
              <w:t xml:space="preserve">2023г.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  <w:r w:rsidRPr="00D30890">
              <w:rPr>
                <w:sz w:val="26"/>
                <w:szCs w:val="26"/>
              </w:rPr>
              <w:t>№</w:t>
            </w: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  <w:r w:rsidRPr="00D30890">
              <w:rPr>
                <w:sz w:val="26"/>
                <w:szCs w:val="26"/>
              </w:rPr>
              <w:t>256</w:t>
            </w: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  <w:r w:rsidRPr="00D30890">
              <w:rPr>
                <w:sz w:val="26"/>
                <w:szCs w:val="26"/>
              </w:rPr>
              <w:t xml:space="preserve">     </w:t>
            </w: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  <w:r w:rsidRPr="00D30890">
              <w:rPr>
                <w:sz w:val="26"/>
                <w:szCs w:val="26"/>
              </w:rPr>
              <w:t xml:space="preserve"> </w:t>
            </w: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  <w:p w:rsidR="00AE567F" w:rsidRPr="00D30890" w:rsidRDefault="00AE567F" w:rsidP="002B619A">
            <w:pPr>
              <w:jc w:val="both"/>
              <w:rPr>
                <w:sz w:val="26"/>
                <w:szCs w:val="26"/>
              </w:rPr>
            </w:pPr>
          </w:p>
        </w:tc>
      </w:tr>
    </w:tbl>
    <w:p w:rsidR="00AE567F" w:rsidRPr="00D30890" w:rsidRDefault="00AE567F" w:rsidP="00AE567F">
      <w:pPr>
        <w:rPr>
          <w:sz w:val="32"/>
          <w:szCs w:val="32"/>
        </w:rPr>
      </w:pPr>
    </w:p>
    <w:p w:rsidR="00AE567F" w:rsidRPr="00AE567F" w:rsidRDefault="00AE567F" w:rsidP="00AE567F">
      <w:pPr>
        <w:shd w:val="clear" w:color="auto" w:fill="FFFFFF"/>
        <w:ind w:firstLine="180"/>
        <w:jc w:val="center"/>
        <w:rPr>
          <w:spacing w:val="-2"/>
          <w:sz w:val="26"/>
          <w:szCs w:val="26"/>
        </w:rPr>
      </w:pPr>
      <w:r w:rsidRPr="00AE567F">
        <w:rPr>
          <w:spacing w:val="-2"/>
          <w:sz w:val="26"/>
          <w:szCs w:val="26"/>
        </w:rPr>
        <w:t xml:space="preserve">О внесении изменений в постановление администрации  Урюпинского муниципального района Волгоградской области  от 15 декабря 2020г. № 593     </w:t>
      </w:r>
    </w:p>
    <w:p w:rsidR="00AE567F" w:rsidRPr="00AE567F" w:rsidRDefault="00AE567F" w:rsidP="00AE567F">
      <w:pPr>
        <w:shd w:val="clear" w:color="auto" w:fill="FFFFFF"/>
        <w:jc w:val="center"/>
        <w:rPr>
          <w:color w:val="000000"/>
          <w:sz w:val="26"/>
          <w:szCs w:val="26"/>
        </w:rPr>
      </w:pPr>
      <w:r w:rsidRPr="00AE567F">
        <w:rPr>
          <w:spacing w:val="-2"/>
          <w:sz w:val="26"/>
          <w:szCs w:val="26"/>
        </w:rPr>
        <w:t xml:space="preserve"> «</w:t>
      </w:r>
      <w:r w:rsidRPr="00AE567F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AE567F">
        <w:rPr>
          <w:color w:val="000000"/>
          <w:sz w:val="26"/>
          <w:szCs w:val="26"/>
        </w:rPr>
        <w:t xml:space="preserve">Предоставление сведений, документов, материалов, содержащихся  в государственных информационных системах обеспечения </w:t>
      </w:r>
    </w:p>
    <w:p w:rsidR="00AE567F" w:rsidRPr="00AE567F" w:rsidRDefault="00AE567F" w:rsidP="00AE567F">
      <w:pPr>
        <w:jc w:val="center"/>
        <w:rPr>
          <w:sz w:val="26"/>
          <w:szCs w:val="26"/>
        </w:rPr>
      </w:pPr>
      <w:r w:rsidRPr="00AE567F">
        <w:rPr>
          <w:color w:val="000000"/>
          <w:sz w:val="26"/>
          <w:szCs w:val="26"/>
        </w:rPr>
        <w:t>градостроительной деятельности</w:t>
      </w:r>
      <w:r w:rsidRPr="00AE567F">
        <w:rPr>
          <w:sz w:val="26"/>
          <w:szCs w:val="26"/>
        </w:rPr>
        <w:t>»</w:t>
      </w:r>
    </w:p>
    <w:p w:rsidR="00AE567F" w:rsidRPr="00AE567F" w:rsidRDefault="00AE567F" w:rsidP="00AE56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567F">
        <w:rPr>
          <w:rFonts w:ascii="Times New Roman" w:hAnsi="Times New Roman" w:cs="Times New Roman"/>
          <w:b w:val="0"/>
          <w:sz w:val="26"/>
          <w:szCs w:val="26"/>
        </w:rPr>
        <w:t>(в редакции постановления от 17 ноября 2022 г. № 681)</w:t>
      </w:r>
    </w:p>
    <w:p w:rsidR="00AE567F" w:rsidRPr="00AE567F" w:rsidRDefault="00AE567F" w:rsidP="00AE567F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AE567F" w:rsidRPr="009F3686" w:rsidRDefault="00AE567F" w:rsidP="00AE567F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AE567F" w:rsidRPr="00AE567F" w:rsidRDefault="00AE567F" w:rsidP="00AE567F">
      <w:pPr>
        <w:shd w:val="clear" w:color="auto" w:fill="FFFFFF"/>
        <w:ind w:firstLine="708"/>
        <w:jc w:val="both"/>
        <w:rPr>
          <w:sz w:val="26"/>
          <w:szCs w:val="26"/>
        </w:rPr>
      </w:pPr>
      <w:r w:rsidRPr="00AE567F">
        <w:rPr>
          <w:color w:val="000000"/>
          <w:sz w:val="26"/>
          <w:szCs w:val="26"/>
        </w:rPr>
        <w:t xml:space="preserve">В соответствии со </w:t>
      </w:r>
      <w:hyperlink r:id="rId9">
        <w:r w:rsidRPr="00AE567F">
          <w:rPr>
            <w:color w:val="000000"/>
            <w:sz w:val="26"/>
            <w:szCs w:val="26"/>
          </w:rPr>
          <w:t>статьей 51</w:t>
        </w:r>
      </w:hyperlink>
      <w:r w:rsidRPr="00AE567F">
        <w:rPr>
          <w:color w:val="000000"/>
          <w:sz w:val="26"/>
          <w:szCs w:val="26"/>
        </w:rPr>
        <w:t xml:space="preserve"> Градостроительного кодекса Российской Федерации, федеральными законами от 06.10.2003г. </w:t>
      </w:r>
      <w:hyperlink r:id="rId10">
        <w:r w:rsidRPr="00AE567F">
          <w:rPr>
            <w:color w:val="000000"/>
            <w:sz w:val="26"/>
            <w:szCs w:val="26"/>
          </w:rPr>
          <w:t>№ 131-ФЗ</w:t>
        </w:r>
      </w:hyperlink>
      <w:r w:rsidRPr="00AE567F">
        <w:rPr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 от 27.07.2010г.               </w:t>
      </w:r>
      <w:hyperlink r:id="rId11">
        <w:r w:rsidRPr="00AE567F">
          <w:rPr>
            <w:color w:val="000000"/>
            <w:sz w:val="26"/>
            <w:szCs w:val="26"/>
          </w:rPr>
          <w:t>№ 210-ФЗ</w:t>
        </w:r>
      </w:hyperlink>
      <w:r w:rsidRPr="00AE567F">
        <w:rPr>
          <w:sz w:val="26"/>
          <w:szCs w:val="26"/>
        </w:rPr>
        <w:t xml:space="preserve"> </w:t>
      </w:r>
      <w:r w:rsidRPr="00AE567F">
        <w:rPr>
          <w:color w:val="000000"/>
          <w:sz w:val="26"/>
          <w:szCs w:val="26"/>
        </w:rPr>
        <w:t xml:space="preserve">«Об организации предоставления государственных и муниципальных услуг», от 03.08.2018г. </w:t>
      </w:r>
      <w:hyperlink r:id="rId12">
        <w:r w:rsidRPr="00AE567F">
          <w:rPr>
            <w:color w:val="000000"/>
            <w:sz w:val="26"/>
            <w:szCs w:val="26"/>
          </w:rPr>
          <w:t>№ 342-ФЗ</w:t>
        </w:r>
      </w:hyperlink>
      <w:r w:rsidRPr="00AE567F">
        <w:rPr>
          <w:color w:val="000000"/>
          <w:sz w:val="26"/>
          <w:szCs w:val="26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  </w:t>
      </w:r>
      <w:hyperlink r:id="rId13">
        <w:r w:rsidRPr="00AE567F">
          <w:rPr>
            <w:color w:val="000000"/>
            <w:sz w:val="26"/>
            <w:szCs w:val="26"/>
          </w:rPr>
          <w:t>постановлением</w:t>
        </w:r>
      </w:hyperlink>
      <w:r w:rsidRPr="00AE567F">
        <w:rPr>
          <w:color w:val="000000"/>
          <w:sz w:val="26"/>
          <w:szCs w:val="26"/>
        </w:rPr>
        <w:t xml:space="preserve"> администрации Урюпинского муниципального района Волгоградской области от 14 августа 2019г. № 400 «Об утверждении Порядка разработки и утверждения административных регламентов предоставления муниципальных услуг администрацией Урюпинского муниципального района Волгоградской области», </w:t>
      </w:r>
      <w:hyperlink r:id="rId14">
        <w:r w:rsidRPr="00AE567F">
          <w:rPr>
            <w:color w:val="000000"/>
            <w:sz w:val="26"/>
            <w:szCs w:val="26"/>
          </w:rPr>
          <w:t>Уставом</w:t>
        </w:r>
      </w:hyperlink>
      <w:r w:rsidRPr="00AE567F">
        <w:rPr>
          <w:color w:val="000000"/>
          <w:sz w:val="26"/>
          <w:szCs w:val="26"/>
        </w:rPr>
        <w:t xml:space="preserve"> Урюпинского муниципального района, администрация Урюпинского муниципального района </w:t>
      </w:r>
      <w:r w:rsidRPr="00AE567F">
        <w:rPr>
          <w:color w:val="000000"/>
          <w:spacing w:val="55"/>
          <w:sz w:val="26"/>
          <w:szCs w:val="26"/>
        </w:rPr>
        <w:t>постановляет</w:t>
      </w:r>
      <w:r w:rsidRPr="00AE567F">
        <w:rPr>
          <w:spacing w:val="55"/>
          <w:sz w:val="26"/>
          <w:szCs w:val="26"/>
        </w:rPr>
        <w:t>:</w:t>
      </w:r>
    </w:p>
    <w:p w:rsidR="00AE567F" w:rsidRPr="00AE567F" w:rsidRDefault="00AE567F" w:rsidP="00AE567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E567F">
        <w:rPr>
          <w:rFonts w:ascii="Times New Roman" w:hAnsi="Times New Roman" w:cs="Times New Roman"/>
          <w:b w:val="0"/>
          <w:sz w:val="26"/>
          <w:szCs w:val="26"/>
        </w:rPr>
        <w:t>1. Внести в административный регламент предоставления муниципальной услуги «</w:t>
      </w:r>
      <w:r w:rsidRPr="00AE567F">
        <w:rPr>
          <w:rFonts w:ascii="Times New Roman" w:hAnsi="Times New Roman" w:cs="Times New Roman"/>
          <w:b w:val="0"/>
          <w:color w:val="000000"/>
          <w:sz w:val="26"/>
          <w:szCs w:val="26"/>
        </w:rPr>
        <w:t>Предоставление сведений, документов, материалов, содержащихся  в государственных информационных системах обеспечения градостроительной деятельности</w:t>
      </w:r>
      <w:r w:rsidRPr="00AE567F">
        <w:rPr>
          <w:rFonts w:ascii="Times New Roman" w:hAnsi="Times New Roman" w:cs="Times New Roman"/>
          <w:b w:val="0"/>
          <w:sz w:val="26"/>
          <w:szCs w:val="26"/>
        </w:rPr>
        <w:t xml:space="preserve">», утвержденный </w:t>
      </w:r>
      <w:r w:rsidRPr="00AE567F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постановлением администрации  Урюпинского муниципального района Волгоградской области от 15 декабря 2020г. № 593                               </w:t>
      </w:r>
      <w:r w:rsidRPr="00AE567F">
        <w:rPr>
          <w:rFonts w:ascii="Times New Roman" w:hAnsi="Times New Roman" w:cs="Times New Roman"/>
          <w:b w:val="0"/>
          <w:sz w:val="26"/>
          <w:szCs w:val="26"/>
        </w:rPr>
        <w:t>(в редакции постановления от 17 ноября 2022г. № 681)</w:t>
      </w:r>
      <w:r w:rsidRPr="00AE567F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следующие изменения:</w:t>
      </w:r>
    </w:p>
    <w:p w:rsidR="00AE567F" w:rsidRPr="00AE567F" w:rsidRDefault="00AE567F" w:rsidP="00AE56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E567F">
        <w:rPr>
          <w:bCs/>
          <w:sz w:val="26"/>
          <w:szCs w:val="26"/>
        </w:rPr>
        <w:t>1.1. В разделе 2 пункт 2.7 дополнить подпунктом «5)» следующего содержания:</w:t>
      </w:r>
    </w:p>
    <w:p w:rsidR="00AE567F" w:rsidRPr="00AE567F" w:rsidRDefault="00AE567F" w:rsidP="00AE567F">
      <w:pPr>
        <w:suppressAutoHyphens/>
        <w:ind w:firstLine="709"/>
        <w:jc w:val="both"/>
        <w:rPr>
          <w:sz w:val="26"/>
          <w:szCs w:val="26"/>
        </w:rPr>
      </w:pPr>
      <w:r w:rsidRPr="00AE567F">
        <w:rPr>
          <w:bCs/>
          <w:sz w:val="26"/>
          <w:szCs w:val="26"/>
        </w:rPr>
        <w:t>«</w:t>
      </w:r>
      <w:r w:rsidRPr="00AE567F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AE567F">
          <w:rPr>
            <w:sz w:val="26"/>
            <w:szCs w:val="26"/>
          </w:rPr>
          <w:t>пунктом 7.2 части 1 статьи 16</w:t>
        </w:r>
      </w:hyperlink>
      <w:r w:rsidRPr="00AE567F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E567F" w:rsidRPr="00AE567F" w:rsidRDefault="00AE567F" w:rsidP="00AE567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567F">
        <w:rPr>
          <w:sz w:val="26"/>
          <w:szCs w:val="26"/>
        </w:rPr>
        <w:t xml:space="preserve">Заявители в целях получения муниципальной услуги обращаются в уполномоченный орган непосредственно или через многофункциональный центр.                 В электронной форме муниципальная услуга предоставляется способами, </w:t>
      </w:r>
      <w:r w:rsidRPr="00AE567F">
        <w:rPr>
          <w:sz w:val="26"/>
          <w:szCs w:val="26"/>
        </w:rPr>
        <w:lastRenderedPageBreak/>
        <w:t xml:space="preserve">предусмотренными </w:t>
      </w:r>
      <w:hyperlink r:id="rId16" w:history="1">
        <w:r w:rsidRPr="00AE567F">
          <w:rPr>
            <w:sz w:val="26"/>
            <w:szCs w:val="26"/>
          </w:rPr>
          <w:t>частью 2 статьи 19</w:t>
        </w:r>
      </w:hyperlink>
      <w:r w:rsidRPr="00AE567F">
        <w:rPr>
          <w:sz w:val="26"/>
          <w:szCs w:val="26"/>
        </w:rPr>
        <w:t xml:space="preserve"> Федерального закона  от 27.07.2010 № 210-ФЗ «Об организации предоставления государственных и муниципальных услуг»,                           с использованием единого портала государственных и муниципальных услуг, официального сайта уполномоченного органа в соответствии с нормативными правовыми актами, устанавливающими порядок предоставления государственных и муниципальных услуг.».</w:t>
      </w:r>
    </w:p>
    <w:p w:rsidR="00AE567F" w:rsidRPr="00AE567F" w:rsidRDefault="00AE567F" w:rsidP="00AE56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E567F">
        <w:rPr>
          <w:sz w:val="26"/>
          <w:szCs w:val="26"/>
        </w:rPr>
        <w:t>1.2. В разделе 5 пункт 5.3 изложить в следующей редакции:</w:t>
      </w:r>
    </w:p>
    <w:p w:rsidR="00AE567F" w:rsidRPr="00AE567F" w:rsidRDefault="00AE567F" w:rsidP="00AE567F">
      <w:pPr>
        <w:autoSpaceDE w:val="0"/>
        <w:autoSpaceDN w:val="0"/>
        <w:adjustRightInd w:val="0"/>
        <w:ind w:firstLine="708"/>
        <w:jc w:val="both"/>
        <w:rPr>
          <w:spacing w:val="-2"/>
          <w:sz w:val="26"/>
          <w:szCs w:val="26"/>
        </w:rPr>
      </w:pPr>
      <w:r w:rsidRPr="00AE567F">
        <w:rPr>
          <w:sz w:val="26"/>
          <w:szCs w:val="26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услугу.».</w:t>
      </w:r>
    </w:p>
    <w:p w:rsidR="00AE567F" w:rsidRPr="00AE567F" w:rsidRDefault="00AE567F" w:rsidP="00AE567F">
      <w:pPr>
        <w:ind w:firstLine="708"/>
        <w:jc w:val="both"/>
        <w:rPr>
          <w:sz w:val="26"/>
          <w:szCs w:val="26"/>
        </w:rPr>
      </w:pPr>
      <w:r w:rsidRPr="00AE567F">
        <w:rPr>
          <w:sz w:val="26"/>
          <w:szCs w:val="26"/>
        </w:rPr>
        <w:t>2. Контроль за исполнением настоящего постановления возложить на заместителя главы Урюпинского муниципального района Д.В. Хоняка.</w:t>
      </w:r>
    </w:p>
    <w:p w:rsidR="00AE567F" w:rsidRPr="00AE567F" w:rsidRDefault="00AE567F" w:rsidP="00AE567F">
      <w:pPr>
        <w:ind w:firstLine="708"/>
        <w:jc w:val="both"/>
        <w:rPr>
          <w:sz w:val="26"/>
          <w:szCs w:val="26"/>
        </w:rPr>
      </w:pPr>
      <w:r w:rsidRPr="00AE567F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AE567F" w:rsidRPr="00AE567F" w:rsidRDefault="00AE567F" w:rsidP="00AE567F">
      <w:pPr>
        <w:jc w:val="both"/>
        <w:rPr>
          <w:sz w:val="26"/>
          <w:szCs w:val="26"/>
        </w:rPr>
      </w:pPr>
    </w:p>
    <w:p w:rsidR="00AE567F" w:rsidRPr="00AE567F" w:rsidRDefault="00AE567F" w:rsidP="00AE567F">
      <w:pPr>
        <w:jc w:val="both"/>
        <w:rPr>
          <w:sz w:val="26"/>
          <w:szCs w:val="26"/>
        </w:rPr>
      </w:pPr>
    </w:p>
    <w:p w:rsidR="00AE567F" w:rsidRPr="00AE567F" w:rsidRDefault="00AE567F" w:rsidP="00AE567F">
      <w:pPr>
        <w:jc w:val="both"/>
        <w:rPr>
          <w:sz w:val="26"/>
          <w:szCs w:val="26"/>
        </w:rPr>
      </w:pPr>
    </w:p>
    <w:p w:rsidR="00AE567F" w:rsidRPr="00AE567F" w:rsidRDefault="00AE567F" w:rsidP="00AE567F">
      <w:pPr>
        <w:jc w:val="both"/>
        <w:rPr>
          <w:sz w:val="26"/>
          <w:szCs w:val="26"/>
        </w:rPr>
      </w:pPr>
    </w:p>
    <w:p w:rsidR="00AE567F" w:rsidRPr="00AE567F" w:rsidRDefault="00AE567F" w:rsidP="00AE567F">
      <w:pPr>
        <w:jc w:val="both"/>
        <w:rPr>
          <w:sz w:val="26"/>
          <w:szCs w:val="26"/>
        </w:rPr>
      </w:pPr>
    </w:p>
    <w:p w:rsidR="00AE567F" w:rsidRPr="00AE567F" w:rsidRDefault="00AE567F" w:rsidP="00AE567F">
      <w:pPr>
        <w:jc w:val="both"/>
        <w:rPr>
          <w:sz w:val="26"/>
          <w:szCs w:val="26"/>
        </w:rPr>
      </w:pPr>
      <w:r w:rsidRPr="00AE567F">
        <w:rPr>
          <w:sz w:val="26"/>
          <w:szCs w:val="26"/>
        </w:rPr>
        <w:t>Глава Урюпинского</w:t>
      </w:r>
    </w:p>
    <w:p w:rsidR="00AE567F" w:rsidRPr="00AE567F" w:rsidRDefault="00AE567F" w:rsidP="00AE567F">
      <w:pPr>
        <w:jc w:val="both"/>
        <w:rPr>
          <w:sz w:val="26"/>
          <w:szCs w:val="26"/>
        </w:rPr>
      </w:pPr>
      <w:r w:rsidRPr="00AE567F">
        <w:rPr>
          <w:sz w:val="26"/>
          <w:szCs w:val="26"/>
        </w:rPr>
        <w:t>муниципального района                                                                        А.Ю.Максимов</w:t>
      </w:r>
    </w:p>
    <w:p w:rsidR="005C18BA" w:rsidRPr="00AE567F" w:rsidRDefault="005C18BA" w:rsidP="00600CE4">
      <w:pPr>
        <w:jc w:val="center"/>
        <w:outlineLvl w:val="0"/>
        <w:rPr>
          <w:sz w:val="26"/>
          <w:szCs w:val="26"/>
        </w:rPr>
      </w:pPr>
    </w:p>
    <w:p w:rsidR="00A918A3" w:rsidRDefault="003176F2" w:rsidP="00600CE4">
      <w:pPr>
        <w:jc w:val="center"/>
        <w:outlineLvl w:val="0"/>
        <w:rPr>
          <w:sz w:val="26"/>
          <w:szCs w:val="26"/>
        </w:rPr>
      </w:pPr>
      <w:r w:rsidRPr="00AE0A6A">
        <w:rPr>
          <w:sz w:val="26"/>
          <w:szCs w:val="26"/>
        </w:rPr>
        <w:t xml:space="preserve">                                              </w:t>
      </w:r>
    </w:p>
    <w:p w:rsidR="00A918A3" w:rsidRDefault="00A918A3" w:rsidP="00600CE4">
      <w:pPr>
        <w:jc w:val="center"/>
        <w:outlineLvl w:val="0"/>
        <w:rPr>
          <w:sz w:val="26"/>
          <w:szCs w:val="26"/>
        </w:rPr>
      </w:pPr>
    </w:p>
    <w:p w:rsidR="00A918A3" w:rsidRDefault="00A918A3" w:rsidP="00600CE4">
      <w:pPr>
        <w:jc w:val="center"/>
        <w:outlineLvl w:val="0"/>
        <w:rPr>
          <w:sz w:val="26"/>
          <w:szCs w:val="26"/>
        </w:rPr>
      </w:pPr>
    </w:p>
    <w:p w:rsidR="00A918A3" w:rsidRDefault="00A918A3" w:rsidP="00600CE4">
      <w:pPr>
        <w:jc w:val="center"/>
        <w:outlineLvl w:val="0"/>
        <w:rPr>
          <w:sz w:val="26"/>
          <w:szCs w:val="26"/>
        </w:rPr>
      </w:pPr>
    </w:p>
    <w:p w:rsidR="00A918A3" w:rsidRDefault="00A918A3" w:rsidP="00600CE4">
      <w:pPr>
        <w:jc w:val="center"/>
        <w:outlineLvl w:val="0"/>
        <w:rPr>
          <w:sz w:val="26"/>
          <w:szCs w:val="26"/>
        </w:rPr>
      </w:pPr>
    </w:p>
    <w:p w:rsidR="00A918A3" w:rsidRDefault="00A918A3" w:rsidP="00600CE4">
      <w:pPr>
        <w:jc w:val="center"/>
        <w:outlineLvl w:val="0"/>
        <w:rPr>
          <w:sz w:val="26"/>
          <w:szCs w:val="26"/>
        </w:rPr>
      </w:pPr>
    </w:p>
    <w:p w:rsidR="00A918A3" w:rsidRDefault="00A918A3" w:rsidP="00600CE4">
      <w:pPr>
        <w:jc w:val="center"/>
        <w:outlineLvl w:val="0"/>
        <w:rPr>
          <w:sz w:val="26"/>
          <w:szCs w:val="26"/>
        </w:rPr>
      </w:pPr>
    </w:p>
    <w:p w:rsidR="00A918A3" w:rsidRDefault="00A918A3" w:rsidP="00600CE4">
      <w:pPr>
        <w:jc w:val="center"/>
        <w:outlineLvl w:val="0"/>
        <w:rPr>
          <w:sz w:val="26"/>
          <w:szCs w:val="26"/>
        </w:rPr>
      </w:pPr>
    </w:p>
    <w:p w:rsidR="00AE567F" w:rsidRDefault="00AE567F" w:rsidP="00600CE4">
      <w:pPr>
        <w:jc w:val="center"/>
        <w:outlineLvl w:val="0"/>
        <w:rPr>
          <w:sz w:val="26"/>
          <w:szCs w:val="26"/>
        </w:rPr>
      </w:pPr>
    </w:p>
    <w:p w:rsidR="00AE567F" w:rsidRDefault="00AE567F" w:rsidP="00600CE4">
      <w:pPr>
        <w:jc w:val="center"/>
        <w:outlineLvl w:val="0"/>
        <w:rPr>
          <w:sz w:val="26"/>
          <w:szCs w:val="26"/>
        </w:rPr>
      </w:pPr>
    </w:p>
    <w:p w:rsidR="00AE567F" w:rsidRDefault="00AE567F" w:rsidP="00600CE4">
      <w:pPr>
        <w:jc w:val="center"/>
        <w:outlineLvl w:val="0"/>
        <w:rPr>
          <w:sz w:val="26"/>
          <w:szCs w:val="26"/>
        </w:rPr>
      </w:pPr>
    </w:p>
    <w:p w:rsidR="00AE567F" w:rsidRDefault="00AE567F" w:rsidP="00600CE4">
      <w:pPr>
        <w:jc w:val="center"/>
        <w:outlineLvl w:val="0"/>
        <w:rPr>
          <w:sz w:val="26"/>
          <w:szCs w:val="26"/>
        </w:rPr>
      </w:pPr>
    </w:p>
    <w:p w:rsidR="00AE567F" w:rsidRDefault="00AE567F" w:rsidP="00600CE4">
      <w:pPr>
        <w:jc w:val="center"/>
        <w:outlineLvl w:val="0"/>
        <w:rPr>
          <w:sz w:val="26"/>
          <w:szCs w:val="26"/>
        </w:rPr>
      </w:pPr>
    </w:p>
    <w:p w:rsidR="00AE567F" w:rsidRDefault="00AE567F" w:rsidP="00600CE4">
      <w:pPr>
        <w:jc w:val="center"/>
        <w:outlineLvl w:val="0"/>
        <w:rPr>
          <w:sz w:val="26"/>
          <w:szCs w:val="26"/>
        </w:rPr>
      </w:pPr>
    </w:p>
    <w:p w:rsidR="00AE567F" w:rsidRDefault="00AE567F" w:rsidP="00600CE4">
      <w:pPr>
        <w:jc w:val="center"/>
        <w:outlineLvl w:val="0"/>
        <w:rPr>
          <w:sz w:val="26"/>
          <w:szCs w:val="26"/>
        </w:rPr>
      </w:pPr>
    </w:p>
    <w:p w:rsidR="00AE567F" w:rsidRDefault="00AE567F" w:rsidP="00600CE4">
      <w:pPr>
        <w:jc w:val="center"/>
        <w:outlineLvl w:val="0"/>
        <w:rPr>
          <w:sz w:val="26"/>
          <w:szCs w:val="26"/>
        </w:rPr>
      </w:pPr>
    </w:p>
    <w:p w:rsidR="00AE567F" w:rsidRDefault="00AE567F" w:rsidP="00600CE4">
      <w:pPr>
        <w:jc w:val="center"/>
        <w:outlineLvl w:val="0"/>
        <w:rPr>
          <w:sz w:val="26"/>
          <w:szCs w:val="26"/>
        </w:rPr>
      </w:pPr>
    </w:p>
    <w:p w:rsidR="00AE567F" w:rsidRDefault="00AE567F" w:rsidP="00600CE4">
      <w:pPr>
        <w:jc w:val="center"/>
        <w:outlineLvl w:val="0"/>
        <w:rPr>
          <w:sz w:val="26"/>
          <w:szCs w:val="26"/>
        </w:rPr>
      </w:pPr>
    </w:p>
    <w:p w:rsidR="00AE567F" w:rsidRDefault="00AE567F" w:rsidP="00600CE4">
      <w:pPr>
        <w:jc w:val="center"/>
        <w:outlineLvl w:val="0"/>
        <w:rPr>
          <w:sz w:val="26"/>
          <w:szCs w:val="26"/>
        </w:rPr>
      </w:pPr>
    </w:p>
    <w:p w:rsidR="00AE567F" w:rsidRDefault="00AE567F" w:rsidP="00600CE4">
      <w:pPr>
        <w:jc w:val="center"/>
        <w:outlineLvl w:val="0"/>
        <w:rPr>
          <w:sz w:val="26"/>
          <w:szCs w:val="26"/>
        </w:rPr>
      </w:pPr>
    </w:p>
    <w:p w:rsidR="00AE567F" w:rsidRDefault="00AE567F" w:rsidP="00600CE4">
      <w:pPr>
        <w:jc w:val="center"/>
        <w:outlineLvl w:val="0"/>
        <w:rPr>
          <w:sz w:val="26"/>
          <w:szCs w:val="26"/>
        </w:rPr>
      </w:pPr>
    </w:p>
    <w:p w:rsidR="00AE567F" w:rsidRDefault="00AE567F" w:rsidP="00600CE4">
      <w:pPr>
        <w:jc w:val="center"/>
        <w:outlineLvl w:val="0"/>
        <w:rPr>
          <w:sz w:val="26"/>
          <w:szCs w:val="26"/>
        </w:rPr>
      </w:pPr>
    </w:p>
    <w:p w:rsidR="00A918A3" w:rsidRDefault="00A918A3" w:rsidP="00600CE4">
      <w:pPr>
        <w:jc w:val="center"/>
        <w:outlineLvl w:val="0"/>
        <w:rPr>
          <w:sz w:val="26"/>
          <w:szCs w:val="26"/>
        </w:rPr>
      </w:pPr>
    </w:p>
    <w:p w:rsidR="00A918A3" w:rsidRDefault="00A918A3" w:rsidP="00600CE4">
      <w:pPr>
        <w:jc w:val="center"/>
        <w:outlineLvl w:val="0"/>
        <w:rPr>
          <w:sz w:val="26"/>
          <w:szCs w:val="26"/>
        </w:rPr>
      </w:pPr>
    </w:p>
    <w:p w:rsidR="00A918A3" w:rsidRDefault="00A918A3" w:rsidP="00600CE4">
      <w:pPr>
        <w:jc w:val="center"/>
        <w:outlineLvl w:val="0"/>
        <w:rPr>
          <w:sz w:val="26"/>
          <w:szCs w:val="26"/>
        </w:rPr>
      </w:pPr>
    </w:p>
    <w:p w:rsidR="00A918A3" w:rsidRDefault="00A918A3" w:rsidP="00600CE4">
      <w:pPr>
        <w:jc w:val="center"/>
        <w:outlineLvl w:val="0"/>
        <w:rPr>
          <w:sz w:val="26"/>
          <w:szCs w:val="26"/>
        </w:rPr>
      </w:pPr>
    </w:p>
    <w:p w:rsidR="003176F2" w:rsidRDefault="00A918A3" w:rsidP="00A918A3">
      <w:pPr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</w:t>
      </w:r>
      <w:r w:rsidR="003176F2" w:rsidRPr="00AE0A6A">
        <w:rPr>
          <w:sz w:val="26"/>
          <w:szCs w:val="26"/>
        </w:rPr>
        <w:t xml:space="preserve"> УТВЕРЖДЕН</w:t>
      </w:r>
    </w:p>
    <w:p w:rsidR="004741D4" w:rsidRPr="00AE0A6A" w:rsidRDefault="004741D4" w:rsidP="00A918A3">
      <w:pPr>
        <w:outlineLvl w:val="0"/>
        <w:rPr>
          <w:sz w:val="26"/>
          <w:szCs w:val="26"/>
        </w:rPr>
      </w:pPr>
    </w:p>
    <w:p w:rsidR="003176F2" w:rsidRPr="00AE0A6A" w:rsidRDefault="003176F2" w:rsidP="00600CE4">
      <w:pPr>
        <w:jc w:val="center"/>
        <w:rPr>
          <w:sz w:val="26"/>
          <w:szCs w:val="26"/>
        </w:rPr>
      </w:pPr>
      <w:r w:rsidRPr="00AE0A6A">
        <w:rPr>
          <w:sz w:val="26"/>
          <w:szCs w:val="26"/>
        </w:rPr>
        <w:t xml:space="preserve">                                                                              постановлением администрации </w:t>
      </w:r>
    </w:p>
    <w:p w:rsidR="004741D4" w:rsidRDefault="003176F2" w:rsidP="00600CE4">
      <w:pPr>
        <w:jc w:val="center"/>
        <w:rPr>
          <w:sz w:val="26"/>
          <w:szCs w:val="26"/>
        </w:rPr>
      </w:pPr>
      <w:r w:rsidRPr="00AE0A6A">
        <w:rPr>
          <w:sz w:val="26"/>
          <w:szCs w:val="26"/>
        </w:rPr>
        <w:t xml:space="preserve">                                                                            Урюпинского муниципального</w:t>
      </w:r>
    </w:p>
    <w:p w:rsidR="003176F2" w:rsidRPr="00AE0A6A" w:rsidRDefault="003176F2" w:rsidP="00600CE4">
      <w:pPr>
        <w:jc w:val="center"/>
        <w:rPr>
          <w:sz w:val="26"/>
          <w:szCs w:val="26"/>
        </w:rPr>
      </w:pPr>
      <w:r w:rsidRPr="00AE0A6A">
        <w:rPr>
          <w:sz w:val="26"/>
          <w:szCs w:val="26"/>
        </w:rPr>
        <w:t xml:space="preserve">                                 </w:t>
      </w:r>
      <w:r w:rsidR="00302CFC">
        <w:rPr>
          <w:sz w:val="26"/>
          <w:szCs w:val="26"/>
        </w:rPr>
        <w:t xml:space="preserve">   </w:t>
      </w:r>
      <w:r w:rsidRPr="00AE0A6A">
        <w:rPr>
          <w:sz w:val="26"/>
          <w:szCs w:val="26"/>
        </w:rPr>
        <w:t xml:space="preserve">района                               </w:t>
      </w:r>
    </w:p>
    <w:p w:rsidR="003176F2" w:rsidRPr="00AE0A6A" w:rsidRDefault="003176F2" w:rsidP="00600CE4">
      <w:pPr>
        <w:jc w:val="center"/>
        <w:rPr>
          <w:sz w:val="26"/>
          <w:szCs w:val="26"/>
        </w:rPr>
      </w:pPr>
      <w:r w:rsidRPr="00AE0A6A">
        <w:rPr>
          <w:sz w:val="26"/>
          <w:szCs w:val="26"/>
        </w:rPr>
        <w:t xml:space="preserve">                        </w:t>
      </w:r>
      <w:r w:rsidR="005C18BA">
        <w:rPr>
          <w:sz w:val="26"/>
          <w:szCs w:val="26"/>
        </w:rPr>
        <w:t xml:space="preserve">            </w:t>
      </w:r>
      <w:r w:rsidR="00302CFC">
        <w:rPr>
          <w:sz w:val="26"/>
          <w:szCs w:val="26"/>
        </w:rPr>
        <w:t xml:space="preserve">   </w:t>
      </w:r>
      <w:r w:rsidR="00056D6B">
        <w:rPr>
          <w:sz w:val="26"/>
          <w:szCs w:val="26"/>
        </w:rPr>
        <w:t xml:space="preserve">                           </w:t>
      </w:r>
      <w:r w:rsidR="00E47352" w:rsidRPr="00AE0A6A">
        <w:rPr>
          <w:sz w:val="26"/>
          <w:szCs w:val="26"/>
        </w:rPr>
        <w:t>от</w:t>
      </w:r>
      <w:r w:rsidR="00302CFC">
        <w:rPr>
          <w:sz w:val="26"/>
          <w:szCs w:val="26"/>
        </w:rPr>
        <w:t xml:space="preserve"> </w:t>
      </w:r>
      <w:r w:rsidR="004B69B8">
        <w:rPr>
          <w:sz w:val="26"/>
          <w:szCs w:val="26"/>
        </w:rPr>
        <w:t>14 июня 2023г</w:t>
      </w:r>
      <w:r w:rsidR="005C18BA">
        <w:rPr>
          <w:sz w:val="26"/>
          <w:szCs w:val="26"/>
        </w:rPr>
        <w:t xml:space="preserve">. </w:t>
      </w:r>
      <w:r w:rsidRPr="00AE0A6A">
        <w:rPr>
          <w:sz w:val="26"/>
          <w:szCs w:val="26"/>
        </w:rPr>
        <w:t xml:space="preserve">№ </w:t>
      </w:r>
      <w:r w:rsidR="004B69B8">
        <w:rPr>
          <w:sz w:val="26"/>
          <w:szCs w:val="26"/>
        </w:rPr>
        <w:t>256</w:t>
      </w:r>
    </w:p>
    <w:p w:rsidR="003176F2" w:rsidRPr="00AE0A6A" w:rsidRDefault="003176F2" w:rsidP="005C18BA">
      <w:pPr>
        <w:rPr>
          <w:sz w:val="26"/>
          <w:szCs w:val="26"/>
        </w:rPr>
      </w:pPr>
    </w:p>
    <w:p w:rsidR="003176F2" w:rsidRPr="00DB2CDF" w:rsidRDefault="003176F2" w:rsidP="00600CE4">
      <w:pPr>
        <w:pStyle w:val="ConsPlusCell"/>
        <w:ind w:right="-16"/>
        <w:jc w:val="center"/>
        <w:rPr>
          <w:sz w:val="26"/>
          <w:szCs w:val="26"/>
        </w:rPr>
      </w:pPr>
      <w:r w:rsidRPr="00AE0A6A">
        <w:rPr>
          <w:sz w:val="26"/>
          <w:szCs w:val="26"/>
        </w:rPr>
        <w:t xml:space="preserve">АДМИНИСТРАТИВНЫЙ </w:t>
      </w:r>
      <w:r w:rsidRPr="00DB2CDF">
        <w:rPr>
          <w:sz w:val="26"/>
          <w:szCs w:val="26"/>
        </w:rPr>
        <w:t>РЕГЛАМЕНТ</w:t>
      </w:r>
    </w:p>
    <w:p w:rsidR="003176F2" w:rsidRPr="00AE0A6A" w:rsidRDefault="003176F2" w:rsidP="00600CE4">
      <w:pPr>
        <w:pStyle w:val="ConsPlusNonformat"/>
        <w:ind w:right="-16"/>
        <w:jc w:val="center"/>
        <w:rPr>
          <w:rFonts w:ascii="Times New Roman" w:hAnsi="Times New Roman" w:cs="Times New Roman"/>
          <w:sz w:val="26"/>
          <w:szCs w:val="26"/>
        </w:rPr>
      </w:pPr>
      <w:r w:rsidRPr="00DB2CDF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«Предоставление сведений, </w:t>
      </w:r>
      <w:r w:rsidR="00DB2CDF" w:rsidRPr="00DB2CDF">
        <w:rPr>
          <w:rFonts w:ascii="Times New Roman" w:hAnsi="Times New Roman" w:cs="Times New Roman"/>
          <w:color w:val="000000"/>
          <w:sz w:val="26"/>
          <w:szCs w:val="26"/>
        </w:rPr>
        <w:t>документов</w:t>
      </w:r>
      <w:r w:rsidR="00DB2CDF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DB2CDF" w:rsidRPr="00DB2CDF">
        <w:rPr>
          <w:rFonts w:ascii="Times New Roman" w:hAnsi="Times New Roman" w:cs="Times New Roman"/>
          <w:color w:val="000000"/>
          <w:sz w:val="26"/>
          <w:szCs w:val="26"/>
        </w:rPr>
        <w:t xml:space="preserve"> материалов</w:t>
      </w:r>
      <w:r w:rsidR="00DB2CD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B2CDF" w:rsidRPr="00DB2CDF">
        <w:rPr>
          <w:rFonts w:ascii="Times New Roman" w:hAnsi="Times New Roman" w:cs="Times New Roman"/>
          <w:sz w:val="26"/>
          <w:szCs w:val="26"/>
        </w:rPr>
        <w:t xml:space="preserve"> </w:t>
      </w:r>
      <w:r w:rsidRPr="00DB2CDF">
        <w:rPr>
          <w:rFonts w:ascii="Times New Roman" w:hAnsi="Times New Roman" w:cs="Times New Roman"/>
          <w:sz w:val="26"/>
          <w:szCs w:val="26"/>
        </w:rPr>
        <w:t xml:space="preserve">содержащихся в </w:t>
      </w:r>
      <w:r w:rsidR="00D9131C" w:rsidRPr="00DB2CDF">
        <w:rPr>
          <w:rFonts w:ascii="Times New Roman" w:hAnsi="Times New Roman" w:cs="Times New Roman"/>
          <w:sz w:val="26"/>
          <w:szCs w:val="26"/>
        </w:rPr>
        <w:t>государственн</w:t>
      </w:r>
      <w:r w:rsidR="00FB32DD">
        <w:rPr>
          <w:rFonts w:ascii="Times New Roman" w:hAnsi="Times New Roman" w:cs="Times New Roman"/>
          <w:sz w:val="26"/>
          <w:szCs w:val="26"/>
        </w:rPr>
        <w:t>ых</w:t>
      </w:r>
      <w:r w:rsidR="00D9131C" w:rsidRPr="00DB2CDF">
        <w:rPr>
          <w:rFonts w:ascii="Times New Roman" w:hAnsi="Times New Roman" w:cs="Times New Roman"/>
          <w:sz w:val="26"/>
          <w:szCs w:val="26"/>
        </w:rPr>
        <w:t xml:space="preserve"> </w:t>
      </w:r>
      <w:r w:rsidRPr="00DB2CDF">
        <w:rPr>
          <w:rFonts w:ascii="Times New Roman" w:hAnsi="Times New Roman" w:cs="Times New Roman"/>
          <w:sz w:val="26"/>
          <w:szCs w:val="26"/>
        </w:rPr>
        <w:t>информационн</w:t>
      </w:r>
      <w:r w:rsidR="00FB32DD">
        <w:rPr>
          <w:rFonts w:ascii="Times New Roman" w:hAnsi="Times New Roman" w:cs="Times New Roman"/>
          <w:sz w:val="26"/>
          <w:szCs w:val="26"/>
        </w:rPr>
        <w:t>ых</w:t>
      </w:r>
      <w:r w:rsidRPr="00AE0A6A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FB32DD">
        <w:rPr>
          <w:rFonts w:ascii="Times New Roman" w:hAnsi="Times New Roman" w:cs="Times New Roman"/>
          <w:sz w:val="26"/>
          <w:szCs w:val="26"/>
        </w:rPr>
        <w:t>ах</w:t>
      </w:r>
      <w:r w:rsidRPr="00AE0A6A">
        <w:rPr>
          <w:rFonts w:ascii="Times New Roman" w:hAnsi="Times New Roman" w:cs="Times New Roman"/>
          <w:sz w:val="26"/>
          <w:szCs w:val="26"/>
        </w:rPr>
        <w:t xml:space="preserve"> обеспечения градостроительной деятельности</w:t>
      </w:r>
      <w:r w:rsidRPr="00AE0A6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176F2" w:rsidRPr="00AE0A6A" w:rsidRDefault="003176F2" w:rsidP="00600CE4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0" w:name="P29"/>
      <w:bookmarkEnd w:id="0"/>
    </w:p>
    <w:p w:rsidR="003176F2" w:rsidRPr="00AE0A6A" w:rsidRDefault="003176F2" w:rsidP="00600CE4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AE0A6A">
        <w:rPr>
          <w:rFonts w:ascii="Times New Roman" w:hAnsi="Times New Roman"/>
          <w:sz w:val="26"/>
          <w:szCs w:val="26"/>
        </w:rPr>
        <w:t>1. Общие положения</w:t>
      </w:r>
    </w:p>
    <w:p w:rsidR="003176F2" w:rsidRPr="00AE0A6A" w:rsidRDefault="003176F2" w:rsidP="00600CE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FB32DD" w:rsidRPr="00FB32DD" w:rsidRDefault="00FB32DD" w:rsidP="00FB32DD">
      <w:pPr>
        <w:pStyle w:val="13"/>
        <w:ind w:left="0" w:firstLine="709"/>
        <w:jc w:val="both"/>
        <w:rPr>
          <w:sz w:val="26"/>
          <w:szCs w:val="26"/>
        </w:rPr>
      </w:pPr>
      <w:r w:rsidRPr="00FB32DD">
        <w:rPr>
          <w:sz w:val="26"/>
          <w:szCs w:val="26"/>
        </w:rPr>
        <w:t>1.1. Административный регламент предоставления муниципальной услуги "Предоставление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деятельности" представляет собой нормативный правовой акт, устанавливающий порядок предоставления муниципальной услуги, стандарт предоставления муниципальной</w:t>
      </w:r>
      <w:r>
        <w:rPr>
          <w:sz w:val="26"/>
          <w:szCs w:val="26"/>
        </w:rPr>
        <w:t xml:space="preserve"> </w:t>
      </w:r>
      <w:r w:rsidRPr="00FB32DD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FB32DD">
        <w:rPr>
          <w:sz w:val="26"/>
          <w:szCs w:val="26"/>
        </w:rPr>
        <w:t>(далее – административный регламент).</w:t>
      </w:r>
    </w:p>
    <w:p w:rsidR="00FB32DD" w:rsidRPr="00FB32DD" w:rsidRDefault="00FB32DD" w:rsidP="00FB32DD">
      <w:pPr>
        <w:ind w:firstLine="709"/>
        <w:jc w:val="both"/>
        <w:rPr>
          <w:sz w:val="26"/>
          <w:szCs w:val="26"/>
        </w:rPr>
      </w:pPr>
      <w:r w:rsidRPr="00FB32DD">
        <w:rPr>
          <w:sz w:val="26"/>
          <w:szCs w:val="26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FB32DD" w:rsidRPr="00FB32DD" w:rsidRDefault="00FB32DD" w:rsidP="00FB32DD">
      <w:pPr>
        <w:ind w:firstLine="709"/>
        <w:jc w:val="both"/>
        <w:rPr>
          <w:sz w:val="26"/>
          <w:szCs w:val="26"/>
        </w:rPr>
      </w:pPr>
      <w:r w:rsidRPr="00FB32DD">
        <w:rPr>
          <w:sz w:val="26"/>
          <w:szCs w:val="26"/>
        </w:rPr>
        <w:t>Действие настоящего административного регламента</w:t>
      </w:r>
      <w:r w:rsidRPr="00FB32DD">
        <w:rPr>
          <w:sz w:val="26"/>
          <w:szCs w:val="26"/>
        </w:rPr>
        <w:br/>
        <w:t>не распространяется на предоставление муниципальной услуги</w:t>
      </w:r>
      <w:r w:rsidRPr="00FB32DD">
        <w:rPr>
          <w:sz w:val="26"/>
          <w:szCs w:val="26"/>
        </w:rPr>
        <w:br/>
        <w:t>по предоставлению сведений, документов и материалов, содержащихся</w:t>
      </w:r>
      <w:r w:rsidRPr="00FB32DD">
        <w:rPr>
          <w:sz w:val="26"/>
          <w:szCs w:val="26"/>
        </w:rPr>
        <w:br/>
        <w:t>в государственных информационных системах обеспечения градостроительной деятельности</w:t>
      </w:r>
      <w:r>
        <w:rPr>
          <w:sz w:val="26"/>
          <w:szCs w:val="26"/>
        </w:rPr>
        <w:t xml:space="preserve"> </w:t>
      </w:r>
      <w:r w:rsidRPr="00FB32DD">
        <w:rPr>
          <w:sz w:val="26"/>
          <w:szCs w:val="26"/>
        </w:rPr>
        <w:t>(далее–сведения</w:t>
      </w:r>
      <w:r>
        <w:rPr>
          <w:sz w:val="26"/>
          <w:szCs w:val="26"/>
        </w:rPr>
        <w:t xml:space="preserve"> </w:t>
      </w:r>
      <w:r w:rsidRPr="00FB32DD">
        <w:rPr>
          <w:sz w:val="26"/>
          <w:szCs w:val="26"/>
        </w:rPr>
        <w:t>ГИСОГД),</w:t>
      </w:r>
      <w:r>
        <w:rPr>
          <w:sz w:val="26"/>
          <w:szCs w:val="26"/>
        </w:rPr>
        <w:t xml:space="preserve"> </w:t>
      </w:r>
      <w:r w:rsidRPr="00FB32DD">
        <w:rPr>
          <w:sz w:val="26"/>
          <w:szCs w:val="26"/>
        </w:rPr>
        <w:t>в отношении материалов и результатов инженерных</w:t>
      </w:r>
      <w:r>
        <w:rPr>
          <w:sz w:val="26"/>
          <w:szCs w:val="26"/>
        </w:rPr>
        <w:t xml:space="preserve"> </w:t>
      </w:r>
      <w:r w:rsidRPr="00FB32DD">
        <w:rPr>
          <w:sz w:val="26"/>
          <w:szCs w:val="26"/>
        </w:rPr>
        <w:t>изысканий</w:t>
      </w:r>
      <w:r>
        <w:rPr>
          <w:sz w:val="26"/>
          <w:szCs w:val="26"/>
        </w:rPr>
        <w:t xml:space="preserve"> </w:t>
      </w:r>
      <w:r w:rsidRPr="00FB32DD">
        <w:rPr>
          <w:sz w:val="26"/>
          <w:szCs w:val="26"/>
        </w:rPr>
        <w:t>(за исключением городского округа город-герой Волгоград и городского округа – город Волжский Волгоградской области) в силу Закона Волгоградской области от 18.07.2019 № 67-ОД "О перераспределении между органами местного самоуправления</w:t>
      </w:r>
      <w:r>
        <w:rPr>
          <w:sz w:val="26"/>
          <w:szCs w:val="26"/>
        </w:rPr>
        <w:t xml:space="preserve"> </w:t>
      </w:r>
      <w:r w:rsidRPr="00FB32DD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</w:t>
      </w:r>
      <w:r w:rsidRPr="00FB32DD">
        <w:rPr>
          <w:sz w:val="26"/>
          <w:szCs w:val="26"/>
        </w:rPr>
        <w:t>районов</w:t>
      </w:r>
      <w:r>
        <w:rPr>
          <w:sz w:val="26"/>
          <w:szCs w:val="26"/>
        </w:rPr>
        <w:t xml:space="preserve"> </w:t>
      </w:r>
      <w:r w:rsidRPr="00FB32DD">
        <w:rPr>
          <w:sz w:val="26"/>
          <w:szCs w:val="26"/>
        </w:rPr>
        <w:t>и городских округов Волгоградской области и органами государственной власти Волгоградской области в сфере градостроительной деятельности по ведению государственных информационных систем обеспечения градостроительной деятельности в отношении материалов и результатов инженерных изысканий и предоставлению сведений, документов и материалов в отношении содержащихся в государственных информационных системах обеспечения градостроительной деятельности материалов и результатов инженерных изысканий".</w:t>
      </w:r>
    </w:p>
    <w:p w:rsidR="00FB32DD" w:rsidRPr="00FB32DD" w:rsidRDefault="00FB32DD" w:rsidP="00FB32DD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sz w:val="26"/>
          <w:szCs w:val="26"/>
        </w:rPr>
      </w:pPr>
      <w:r w:rsidRPr="00FB32DD">
        <w:rPr>
          <w:sz w:val="26"/>
          <w:szCs w:val="26"/>
        </w:rPr>
        <w:t>1.3. Сведения о заявителях.</w:t>
      </w:r>
    </w:p>
    <w:p w:rsidR="00FB32DD" w:rsidRPr="00FB32DD" w:rsidRDefault="00FB32DD" w:rsidP="00FB32DD">
      <w:pPr>
        <w:autoSpaceDE w:val="0"/>
        <w:autoSpaceDN w:val="0"/>
        <w:adjustRightInd w:val="0"/>
        <w:ind w:firstLine="708"/>
        <w:jc w:val="both"/>
        <w:rPr>
          <w:spacing w:val="-3"/>
          <w:sz w:val="26"/>
          <w:szCs w:val="26"/>
        </w:rPr>
      </w:pPr>
      <w:r w:rsidRPr="00FB32DD">
        <w:rPr>
          <w:spacing w:val="-3"/>
          <w:sz w:val="26"/>
          <w:szCs w:val="26"/>
        </w:rPr>
        <w:t>Заявителями на получение муниципальной услуги являются физические или юридические лица, либо их уполномоченные представители.</w:t>
      </w:r>
    </w:p>
    <w:p w:rsidR="003176F2" w:rsidRPr="00F75D7E" w:rsidRDefault="00302CFC" w:rsidP="00F75D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176F2" w:rsidRPr="00F75D7E">
        <w:rPr>
          <w:sz w:val="26"/>
          <w:szCs w:val="26"/>
        </w:rPr>
        <w:t xml:space="preserve">1.3. Порядок информирования </w:t>
      </w:r>
      <w:r w:rsidR="00DB2CDF" w:rsidRPr="00F75D7E">
        <w:rPr>
          <w:sz w:val="26"/>
          <w:szCs w:val="26"/>
        </w:rPr>
        <w:t xml:space="preserve">заявителей </w:t>
      </w:r>
      <w:r w:rsidR="003176F2" w:rsidRPr="00F75D7E">
        <w:rPr>
          <w:sz w:val="26"/>
          <w:szCs w:val="26"/>
        </w:rPr>
        <w:t>о предоставлении муниципальной услуги.</w:t>
      </w:r>
    </w:p>
    <w:p w:rsidR="003176F2" w:rsidRPr="00F75D7E" w:rsidRDefault="00302CFC" w:rsidP="00F75D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176F2" w:rsidRPr="00F75D7E">
        <w:rPr>
          <w:sz w:val="26"/>
          <w:szCs w:val="26"/>
        </w:rPr>
        <w:t xml:space="preserve">1.3.1. Сведения о месте нахождения, почтовом адресе, адресе электронной почты, контактных телефонах, официальном сайте и графике работы администрации Урюпинского муниципального района, организаций, участвующих в предоставлении </w:t>
      </w:r>
      <w:r w:rsidR="003176F2" w:rsidRPr="00F75D7E">
        <w:rPr>
          <w:sz w:val="26"/>
          <w:szCs w:val="26"/>
        </w:rPr>
        <w:lastRenderedPageBreak/>
        <w:t xml:space="preserve">муниципальной услуги, многофункционального центра предоставления государственных и муниципальных услуг. </w:t>
      </w:r>
    </w:p>
    <w:p w:rsidR="003176F2" w:rsidRPr="00F75D7E" w:rsidRDefault="003176F2" w:rsidP="00F75D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>1.3.1.1. Адрес администрации Урюпинского муниципального района: 403113, Волгоградская область, г.Урюпинск, пл.Ленина, д.3.</w:t>
      </w:r>
    </w:p>
    <w:p w:rsidR="003176F2" w:rsidRPr="00F75D7E" w:rsidRDefault="003176F2" w:rsidP="00F75D7E">
      <w:pPr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 xml:space="preserve">1.3.1.2. График работы уполномоченного органа, ответственного за оказание муниципальной услуги: </w:t>
      </w:r>
    </w:p>
    <w:p w:rsidR="003176F2" w:rsidRPr="00F75D7E" w:rsidRDefault="003176F2" w:rsidP="005C18BA">
      <w:pPr>
        <w:ind w:left="540"/>
        <w:jc w:val="both"/>
        <w:rPr>
          <w:sz w:val="26"/>
          <w:szCs w:val="26"/>
        </w:rPr>
      </w:pPr>
      <w:r w:rsidRPr="00F75D7E">
        <w:rPr>
          <w:sz w:val="26"/>
          <w:szCs w:val="26"/>
        </w:rPr>
        <w:t xml:space="preserve">понедельник - пятница  с 8-00 до 17-00 часов, </w:t>
      </w:r>
    </w:p>
    <w:p w:rsidR="003176F2" w:rsidRPr="00F75D7E" w:rsidRDefault="003176F2" w:rsidP="005C18BA">
      <w:pPr>
        <w:ind w:left="540"/>
        <w:jc w:val="both"/>
        <w:rPr>
          <w:sz w:val="26"/>
          <w:szCs w:val="26"/>
        </w:rPr>
      </w:pPr>
      <w:r w:rsidRPr="00F75D7E">
        <w:rPr>
          <w:sz w:val="26"/>
          <w:szCs w:val="26"/>
        </w:rPr>
        <w:t xml:space="preserve">перерыв на обед - с 12-00 до 13-00 часов; </w:t>
      </w:r>
    </w:p>
    <w:p w:rsidR="003176F2" w:rsidRPr="00F75D7E" w:rsidRDefault="003176F2" w:rsidP="005C18BA">
      <w:pPr>
        <w:ind w:left="540"/>
        <w:jc w:val="both"/>
        <w:rPr>
          <w:sz w:val="26"/>
          <w:szCs w:val="26"/>
        </w:rPr>
      </w:pPr>
      <w:r w:rsidRPr="00F75D7E">
        <w:rPr>
          <w:sz w:val="26"/>
          <w:szCs w:val="26"/>
        </w:rPr>
        <w:t xml:space="preserve">выходные дни - суббота, воскресенье. </w:t>
      </w:r>
    </w:p>
    <w:p w:rsidR="003176F2" w:rsidRPr="00F75D7E" w:rsidRDefault="003176F2" w:rsidP="005C18BA">
      <w:pPr>
        <w:jc w:val="both"/>
        <w:rPr>
          <w:sz w:val="26"/>
          <w:szCs w:val="26"/>
        </w:rPr>
      </w:pPr>
      <w:r w:rsidRPr="00F75D7E">
        <w:rPr>
          <w:sz w:val="26"/>
          <w:szCs w:val="26"/>
        </w:rPr>
        <w:t xml:space="preserve">        адрес: г. Урюпинск, пл. Ленина, д. 3, кабинет 217;</w:t>
      </w:r>
    </w:p>
    <w:p w:rsidR="003176F2" w:rsidRPr="00F75D7E" w:rsidRDefault="003176F2" w:rsidP="00F75D7E">
      <w:pPr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>телефон: 8 (84442) 4-14-67;</w:t>
      </w:r>
    </w:p>
    <w:p w:rsidR="003176F2" w:rsidRPr="00F75D7E" w:rsidRDefault="003176F2" w:rsidP="00F75D7E">
      <w:pPr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 xml:space="preserve">электронная почта: </w:t>
      </w:r>
      <w:r w:rsidRPr="00F75D7E">
        <w:rPr>
          <w:sz w:val="26"/>
          <w:szCs w:val="26"/>
          <w:lang w:val="en-US"/>
        </w:rPr>
        <w:t>ra</w:t>
      </w:r>
      <w:r w:rsidRPr="00F75D7E">
        <w:rPr>
          <w:sz w:val="26"/>
          <w:szCs w:val="26"/>
        </w:rPr>
        <w:t>_</w:t>
      </w:r>
      <w:r w:rsidRPr="00F75D7E">
        <w:rPr>
          <w:sz w:val="26"/>
          <w:szCs w:val="26"/>
          <w:lang w:val="en-US"/>
        </w:rPr>
        <w:t>uryp</w:t>
      </w:r>
      <w:r w:rsidRPr="00F75D7E">
        <w:rPr>
          <w:sz w:val="26"/>
          <w:szCs w:val="26"/>
        </w:rPr>
        <w:t>22@</w:t>
      </w:r>
      <w:r w:rsidRPr="00F75D7E">
        <w:rPr>
          <w:sz w:val="26"/>
          <w:szCs w:val="26"/>
          <w:lang w:val="en-US"/>
        </w:rPr>
        <w:t>volganet</w:t>
      </w:r>
      <w:r w:rsidRPr="00F75D7E">
        <w:rPr>
          <w:sz w:val="26"/>
          <w:szCs w:val="26"/>
        </w:rPr>
        <w:t>.</w:t>
      </w:r>
      <w:r w:rsidRPr="00F75D7E">
        <w:rPr>
          <w:sz w:val="26"/>
          <w:szCs w:val="26"/>
          <w:lang w:val="en-US"/>
        </w:rPr>
        <w:t>ru</w:t>
      </w:r>
      <w:r w:rsidRPr="00F75D7E">
        <w:rPr>
          <w:sz w:val="26"/>
          <w:szCs w:val="26"/>
        </w:rPr>
        <w:t>.</w:t>
      </w:r>
    </w:p>
    <w:p w:rsidR="003176F2" w:rsidRPr="00F75D7E" w:rsidRDefault="003176F2" w:rsidP="00F75D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>1.3.1.3. Официальный сайт администрации</w:t>
      </w:r>
      <w:r w:rsidR="00E47352" w:rsidRPr="00F75D7E">
        <w:rPr>
          <w:sz w:val="26"/>
          <w:szCs w:val="26"/>
        </w:rPr>
        <w:t xml:space="preserve"> Урюпинского муниципального района</w:t>
      </w:r>
      <w:r w:rsidRPr="00F75D7E">
        <w:rPr>
          <w:sz w:val="26"/>
          <w:szCs w:val="26"/>
        </w:rPr>
        <w:t xml:space="preserve">: </w:t>
      </w:r>
      <w:hyperlink r:id="rId17" w:history="1">
        <w:r w:rsidRPr="00F75D7E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F75D7E">
          <w:rPr>
            <w:rStyle w:val="a4"/>
            <w:color w:val="auto"/>
            <w:sz w:val="26"/>
            <w:szCs w:val="26"/>
            <w:u w:val="none"/>
          </w:rPr>
          <w:t>.</w:t>
        </w:r>
        <w:r w:rsidRPr="00F75D7E">
          <w:rPr>
            <w:rStyle w:val="a4"/>
            <w:color w:val="auto"/>
            <w:sz w:val="26"/>
            <w:szCs w:val="26"/>
            <w:u w:val="none"/>
            <w:lang w:val="en-US"/>
          </w:rPr>
          <w:t>umr</w:t>
        </w:r>
        <w:r w:rsidRPr="00F75D7E">
          <w:rPr>
            <w:rStyle w:val="a4"/>
            <w:color w:val="auto"/>
            <w:sz w:val="26"/>
            <w:szCs w:val="26"/>
            <w:u w:val="none"/>
          </w:rPr>
          <w:t>34.</w:t>
        </w:r>
        <w:r w:rsidRPr="00F75D7E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="00E47352" w:rsidRPr="00F75D7E">
        <w:rPr>
          <w:sz w:val="26"/>
          <w:szCs w:val="26"/>
        </w:rPr>
        <w:t xml:space="preserve"> .</w:t>
      </w:r>
    </w:p>
    <w:p w:rsidR="003176F2" w:rsidRPr="00F75D7E" w:rsidRDefault="003176F2" w:rsidP="00F75D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>1.3.1.4. Адрес многофункционального центра предоставления государственных и муниципальных услуг (далее – МФЦ): 403113, Волгоградская область, г.Урюпинск, пр.Ленина, д.103.</w:t>
      </w:r>
    </w:p>
    <w:p w:rsidR="003176F2" w:rsidRPr="00F75D7E" w:rsidRDefault="003176F2" w:rsidP="00F75D7E">
      <w:pPr>
        <w:widowControl w:val="0"/>
        <w:autoSpaceDE w:val="0"/>
        <w:autoSpaceDN w:val="0"/>
        <w:adjustRightInd w:val="0"/>
        <w:ind w:right="-16"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>1.3.2. Информацию о порядке предоставления муниципальной услуги заявитель может получить:</w:t>
      </w:r>
    </w:p>
    <w:p w:rsidR="003176F2" w:rsidRPr="00F75D7E" w:rsidRDefault="003176F2" w:rsidP="00F75D7E">
      <w:pPr>
        <w:widowControl w:val="0"/>
        <w:autoSpaceDE w:val="0"/>
        <w:autoSpaceDN w:val="0"/>
        <w:adjustRightInd w:val="0"/>
        <w:ind w:right="-16"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>- непосредственно в уполномоченном органе,  либо МФЦ (информационные стенды, устное информирование по телефону, а также на личном приеме должностными лицами отдела  либо должностными лицами МФЦ);</w:t>
      </w:r>
    </w:p>
    <w:p w:rsidR="003176F2" w:rsidRPr="00F75D7E" w:rsidRDefault="003176F2" w:rsidP="00F75D7E">
      <w:pPr>
        <w:widowControl w:val="0"/>
        <w:autoSpaceDE w:val="0"/>
        <w:autoSpaceDN w:val="0"/>
        <w:adjustRightInd w:val="0"/>
        <w:ind w:right="-16"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>- по почте, в том числе электронной (</w:t>
      </w:r>
      <w:r w:rsidRPr="00F75D7E">
        <w:rPr>
          <w:sz w:val="26"/>
          <w:szCs w:val="26"/>
          <w:lang w:val="en-US"/>
        </w:rPr>
        <w:t>ra</w:t>
      </w:r>
      <w:r w:rsidRPr="00F75D7E">
        <w:rPr>
          <w:sz w:val="26"/>
          <w:szCs w:val="26"/>
        </w:rPr>
        <w:t>_</w:t>
      </w:r>
      <w:r w:rsidRPr="00F75D7E">
        <w:rPr>
          <w:sz w:val="26"/>
          <w:szCs w:val="26"/>
          <w:lang w:val="en-US"/>
        </w:rPr>
        <w:t>uryp</w:t>
      </w:r>
      <w:r w:rsidRPr="00F75D7E">
        <w:rPr>
          <w:sz w:val="26"/>
          <w:szCs w:val="26"/>
        </w:rPr>
        <w:t>22@</w:t>
      </w:r>
      <w:r w:rsidRPr="00F75D7E">
        <w:rPr>
          <w:sz w:val="26"/>
          <w:szCs w:val="26"/>
          <w:lang w:val="en-US"/>
        </w:rPr>
        <w:t>volganet</w:t>
      </w:r>
      <w:r w:rsidRPr="00F75D7E">
        <w:rPr>
          <w:sz w:val="26"/>
          <w:szCs w:val="26"/>
        </w:rPr>
        <w:t>.</w:t>
      </w:r>
      <w:r w:rsidRPr="00F75D7E">
        <w:rPr>
          <w:sz w:val="26"/>
          <w:szCs w:val="26"/>
          <w:lang w:val="en-US"/>
        </w:rPr>
        <w:t>ru</w:t>
      </w:r>
      <w:r w:rsidRPr="00F75D7E">
        <w:rPr>
          <w:sz w:val="26"/>
          <w:szCs w:val="26"/>
        </w:rPr>
        <w:t>), в случае письменного обращения заявителя;</w:t>
      </w:r>
    </w:p>
    <w:p w:rsidR="006C4C2C" w:rsidRDefault="00F633AA" w:rsidP="00FB32DD">
      <w:pPr>
        <w:pStyle w:val="ConsPlusNormal"/>
        <w:ind w:right="-16" w:firstLine="567"/>
        <w:jc w:val="both"/>
        <w:rPr>
          <w:rFonts w:ascii="Times New Roman" w:hAnsi="Times New Roman"/>
          <w:color w:val="0F243E"/>
          <w:sz w:val="26"/>
          <w:szCs w:val="26"/>
        </w:rPr>
      </w:pPr>
      <w:r w:rsidRPr="00F633AA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F633AA">
        <w:rPr>
          <w:rFonts w:ascii="Times New Roman" w:hAnsi="Times New Roman"/>
          <w:sz w:val="26"/>
          <w:szCs w:val="26"/>
        </w:rPr>
        <w:t xml:space="preserve">в сети Интернет на официальном сайте </w:t>
      </w:r>
      <w:r w:rsidRPr="00F633AA">
        <w:rPr>
          <w:rFonts w:ascii="Times New Roman" w:hAnsi="Times New Roman"/>
          <w:iCs/>
          <w:sz w:val="26"/>
          <w:szCs w:val="26"/>
        </w:rPr>
        <w:t>администрации Урюпинского муниципального района Волгоградской области</w:t>
      </w:r>
      <w:r w:rsidRPr="00F633AA">
        <w:rPr>
          <w:rFonts w:ascii="Times New Roman" w:hAnsi="Times New Roman"/>
          <w:sz w:val="26"/>
          <w:szCs w:val="26"/>
        </w:rPr>
        <w:t xml:space="preserve"> (</w:t>
      </w:r>
      <w:r w:rsidRPr="00F633AA">
        <w:rPr>
          <w:rFonts w:ascii="Times New Roman" w:hAnsi="Times New Roman"/>
          <w:sz w:val="26"/>
          <w:szCs w:val="26"/>
          <w:lang w:val="en-US"/>
        </w:rPr>
        <w:t>www</w:t>
      </w:r>
      <w:r w:rsidRPr="00F633AA">
        <w:rPr>
          <w:rFonts w:ascii="Times New Roman" w:hAnsi="Times New Roman"/>
          <w:sz w:val="26"/>
          <w:szCs w:val="26"/>
        </w:rPr>
        <w:t>.</w:t>
      </w:r>
      <w:r w:rsidRPr="00F633AA">
        <w:rPr>
          <w:rFonts w:ascii="Times New Roman" w:hAnsi="Times New Roman"/>
          <w:sz w:val="26"/>
          <w:szCs w:val="26"/>
          <w:lang w:val="en-US"/>
        </w:rPr>
        <w:t>umr</w:t>
      </w:r>
      <w:r w:rsidRPr="00F633AA">
        <w:rPr>
          <w:rFonts w:ascii="Times New Roman" w:hAnsi="Times New Roman"/>
          <w:sz w:val="26"/>
          <w:szCs w:val="26"/>
        </w:rPr>
        <w:t>34.</w:t>
      </w:r>
      <w:r w:rsidRPr="00F633AA">
        <w:rPr>
          <w:rFonts w:ascii="Times New Roman" w:hAnsi="Times New Roman"/>
          <w:sz w:val="26"/>
          <w:szCs w:val="26"/>
          <w:lang w:val="en-US"/>
        </w:rPr>
        <w:t>ru</w:t>
      </w:r>
      <w:r w:rsidRPr="00F633AA">
        <w:rPr>
          <w:rFonts w:ascii="Times New Roman" w:hAnsi="Times New Roman"/>
          <w:sz w:val="26"/>
          <w:szCs w:val="26"/>
        </w:rPr>
        <w:t xml:space="preserve"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 w:rsidRPr="00F633AA">
        <w:rPr>
          <w:rFonts w:ascii="Times New Roman" w:hAnsi="Times New Roman"/>
          <w:color w:val="0F243E"/>
          <w:sz w:val="26"/>
          <w:szCs w:val="26"/>
        </w:rPr>
        <w:t>(</w:t>
      </w:r>
      <w:hyperlink r:id="rId18" w:history="1">
        <w:r w:rsidRPr="00F633AA">
          <w:rPr>
            <w:rStyle w:val="a4"/>
            <w:rFonts w:ascii="Times New Roman" w:hAnsi="Times New Roman"/>
            <w:color w:val="0F243E"/>
            <w:sz w:val="26"/>
            <w:szCs w:val="26"/>
            <w:lang w:val="en-US"/>
          </w:rPr>
          <w:t>www</w:t>
        </w:r>
        <w:r w:rsidRPr="00F633AA">
          <w:rPr>
            <w:rStyle w:val="a4"/>
            <w:rFonts w:ascii="Times New Roman" w:hAnsi="Times New Roman"/>
            <w:color w:val="0F243E"/>
            <w:sz w:val="26"/>
            <w:szCs w:val="26"/>
          </w:rPr>
          <w:t>.</w:t>
        </w:r>
        <w:r w:rsidRPr="00F633AA">
          <w:rPr>
            <w:rStyle w:val="a4"/>
            <w:rFonts w:ascii="Times New Roman" w:hAnsi="Times New Roman"/>
            <w:color w:val="0F243E"/>
            <w:sz w:val="26"/>
            <w:szCs w:val="26"/>
            <w:lang w:val="en-US"/>
          </w:rPr>
          <w:t>gosuslugi</w:t>
        </w:r>
        <w:r w:rsidRPr="00F633AA">
          <w:rPr>
            <w:rStyle w:val="a4"/>
            <w:rFonts w:ascii="Times New Roman" w:hAnsi="Times New Roman"/>
            <w:color w:val="0F243E"/>
            <w:sz w:val="26"/>
            <w:szCs w:val="26"/>
          </w:rPr>
          <w:t>.</w:t>
        </w:r>
        <w:r w:rsidRPr="00F633AA">
          <w:rPr>
            <w:rStyle w:val="a4"/>
            <w:rFonts w:ascii="Times New Roman" w:hAnsi="Times New Roman"/>
            <w:color w:val="0F243E"/>
            <w:sz w:val="26"/>
            <w:szCs w:val="26"/>
            <w:lang w:val="en-US"/>
          </w:rPr>
          <w:t>ru</w:t>
        </w:r>
      </w:hyperlink>
      <w:r w:rsidRPr="00F633AA">
        <w:rPr>
          <w:rFonts w:ascii="Times New Roman" w:hAnsi="Times New Roman"/>
          <w:color w:val="0F243E"/>
          <w:sz w:val="26"/>
          <w:szCs w:val="26"/>
        </w:rPr>
        <w:t>).</w:t>
      </w:r>
    </w:p>
    <w:p w:rsidR="00873D20" w:rsidRDefault="00873D20" w:rsidP="00FB32DD">
      <w:pPr>
        <w:pStyle w:val="ConsPlusNormal"/>
        <w:ind w:right="-16" w:firstLine="567"/>
        <w:jc w:val="both"/>
        <w:rPr>
          <w:rFonts w:ascii="Times New Roman" w:hAnsi="Times New Roman"/>
          <w:color w:val="0F243E"/>
          <w:sz w:val="26"/>
          <w:szCs w:val="26"/>
        </w:rPr>
      </w:pPr>
    </w:p>
    <w:p w:rsidR="003176F2" w:rsidRPr="00AE0A6A" w:rsidRDefault="003176F2" w:rsidP="00E47352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E0A6A">
        <w:rPr>
          <w:sz w:val="26"/>
          <w:szCs w:val="26"/>
        </w:rPr>
        <w:t>Стандарт предоставления муниципальной услуги</w:t>
      </w:r>
    </w:p>
    <w:p w:rsidR="003176F2" w:rsidRPr="00AE0A6A" w:rsidRDefault="003176F2" w:rsidP="00600CE4">
      <w:pPr>
        <w:pStyle w:val="ConsPlusNormal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3176F2" w:rsidRPr="00F75D7E" w:rsidRDefault="003176F2" w:rsidP="00F75D7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>2.1. Наименование муниципальной услуги.</w:t>
      </w:r>
    </w:p>
    <w:p w:rsidR="003176F2" w:rsidRPr="00F75D7E" w:rsidRDefault="003176F2" w:rsidP="00F75D7E">
      <w:pPr>
        <w:shd w:val="clear" w:color="auto" w:fill="FFFFFF"/>
        <w:tabs>
          <w:tab w:val="left" w:pos="706"/>
        </w:tabs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 xml:space="preserve">Наименование муниципальной услуги: </w:t>
      </w:r>
      <w:r w:rsidR="005C18BA">
        <w:rPr>
          <w:sz w:val="26"/>
          <w:szCs w:val="26"/>
        </w:rPr>
        <w:t>«</w:t>
      </w:r>
      <w:r w:rsidR="002B4CFB" w:rsidRPr="00F75D7E">
        <w:rPr>
          <w:color w:val="000000"/>
          <w:sz w:val="26"/>
          <w:szCs w:val="26"/>
        </w:rPr>
        <w:t>Предоставление сведений, документов</w:t>
      </w:r>
      <w:r w:rsidR="00DB2CDF" w:rsidRPr="00F75D7E">
        <w:rPr>
          <w:color w:val="000000"/>
          <w:sz w:val="26"/>
          <w:szCs w:val="26"/>
        </w:rPr>
        <w:t xml:space="preserve"> и</w:t>
      </w:r>
      <w:r w:rsidR="002B4CFB" w:rsidRPr="00F75D7E">
        <w:rPr>
          <w:color w:val="000000"/>
          <w:sz w:val="26"/>
          <w:szCs w:val="26"/>
        </w:rPr>
        <w:t xml:space="preserve"> материалов, содержащихся в государственн</w:t>
      </w:r>
      <w:r w:rsidR="00FB32DD">
        <w:rPr>
          <w:color w:val="000000"/>
          <w:sz w:val="26"/>
          <w:szCs w:val="26"/>
        </w:rPr>
        <w:t>ых</w:t>
      </w:r>
      <w:r w:rsidR="002B4CFB" w:rsidRPr="00F75D7E">
        <w:rPr>
          <w:color w:val="000000"/>
          <w:sz w:val="26"/>
          <w:szCs w:val="26"/>
        </w:rPr>
        <w:t xml:space="preserve"> информационн</w:t>
      </w:r>
      <w:r w:rsidR="00FB32DD">
        <w:rPr>
          <w:color w:val="000000"/>
          <w:sz w:val="26"/>
          <w:szCs w:val="26"/>
        </w:rPr>
        <w:t>ых</w:t>
      </w:r>
      <w:r w:rsidR="002B4CFB" w:rsidRPr="00F75D7E">
        <w:rPr>
          <w:color w:val="000000"/>
          <w:sz w:val="26"/>
          <w:szCs w:val="26"/>
        </w:rPr>
        <w:t xml:space="preserve"> систем</w:t>
      </w:r>
      <w:r w:rsidR="00FB32DD">
        <w:rPr>
          <w:color w:val="000000"/>
          <w:sz w:val="26"/>
          <w:szCs w:val="26"/>
        </w:rPr>
        <w:t>ах</w:t>
      </w:r>
      <w:r w:rsidR="002B4CFB" w:rsidRPr="00F75D7E">
        <w:rPr>
          <w:color w:val="000000"/>
          <w:sz w:val="26"/>
          <w:szCs w:val="26"/>
        </w:rPr>
        <w:t xml:space="preserve"> обеспечения градостроительной деятельности</w:t>
      </w:r>
      <w:r w:rsidR="005C18BA">
        <w:rPr>
          <w:sz w:val="26"/>
          <w:szCs w:val="26"/>
        </w:rPr>
        <w:t>»</w:t>
      </w:r>
      <w:r w:rsidRPr="00F75D7E">
        <w:rPr>
          <w:sz w:val="26"/>
          <w:szCs w:val="26"/>
        </w:rPr>
        <w:t>.</w:t>
      </w:r>
    </w:p>
    <w:p w:rsidR="003176F2" w:rsidRPr="00BF5EFA" w:rsidRDefault="003176F2" w:rsidP="00F75D7E">
      <w:pPr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 xml:space="preserve">2.2. Органы и организации, участвующие в предоставлении муниципальной </w:t>
      </w:r>
      <w:r w:rsidRPr="00BF5EFA">
        <w:rPr>
          <w:sz w:val="26"/>
          <w:szCs w:val="26"/>
        </w:rPr>
        <w:t>услуги.</w:t>
      </w:r>
    </w:p>
    <w:p w:rsidR="00BF5EFA" w:rsidRPr="00BF5EFA" w:rsidRDefault="00BF5EFA" w:rsidP="00BF5EF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BF5EFA">
        <w:rPr>
          <w:rFonts w:ascii="Times New Roman" w:hAnsi="Times New Roman"/>
          <w:sz w:val="26"/>
          <w:szCs w:val="26"/>
        </w:rPr>
        <w:t>2.2.1. Муниципальная услуга предоставляется администрацией Урюпинского муниципального района в лице структурного подразделения, непосредственно оказывающего муниципальную услугу, отдела архитектуры, градостроительства, экологии и охраны окружающей среды (далее – уполномоченный орган).</w:t>
      </w:r>
    </w:p>
    <w:p w:rsidR="003176F2" w:rsidRPr="00F75D7E" w:rsidRDefault="003176F2" w:rsidP="00F75D7E">
      <w:pPr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270906" w:rsidRPr="00F75D7E" w:rsidRDefault="00270906" w:rsidP="00F75D7E">
      <w:pPr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 xml:space="preserve">2.2.3. Межведомственное информационное взаимодействие в предоставлении муниципальной услуги осуществляется в соответствии с требованиями Федерального </w:t>
      </w:r>
      <w:r w:rsidRPr="00F75D7E">
        <w:rPr>
          <w:sz w:val="26"/>
          <w:szCs w:val="26"/>
        </w:rPr>
        <w:lastRenderedPageBreak/>
        <w:t>закона от 27.07.2010 № 210-ФЗ</w:t>
      </w:r>
      <w:r w:rsidR="00F75D7E" w:rsidRPr="00F75D7E">
        <w:rPr>
          <w:sz w:val="26"/>
          <w:szCs w:val="26"/>
        </w:rPr>
        <w:t xml:space="preserve"> </w:t>
      </w:r>
      <w:r w:rsidRPr="00F75D7E">
        <w:rPr>
          <w:sz w:val="26"/>
          <w:szCs w:val="26"/>
        </w:rPr>
        <w:t>"Об организации предоставления государственных и муниципальных услуг"</w:t>
      </w:r>
      <w:r w:rsidR="00FB32DD">
        <w:rPr>
          <w:sz w:val="26"/>
          <w:szCs w:val="26"/>
        </w:rPr>
        <w:t xml:space="preserve"> </w:t>
      </w:r>
      <w:r w:rsidR="00FB32DD" w:rsidRPr="00FB32DD">
        <w:rPr>
          <w:sz w:val="26"/>
          <w:szCs w:val="26"/>
        </w:rPr>
        <w:t>(далее – Федеральный закон № 210-ФЗ)</w:t>
      </w:r>
      <w:r w:rsidRPr="00FB32DD">
        <w:rPr>
          <w:sz w:val="26"/>
          <w:szCs w:val="26"/>
        </w:rPr>
        <w:t>.</w:t>
      </w:r>
    </w:p>
    <w:p w:rsidR="003176F2" w:rsidRPr="00F75D7E" w:rsidRDefault="003176F2" w:rsidP="00F75D7E">
      <w:pPr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>2.3. Результат предоставления муниципальной услуги.</w:t>
      </w:r>
    </w:p>
    <w:p w:rsidR="00FB32DD" w:rsidRPr="00FB32DD" w:rsidRDefault="00FB32DD" w:rsidP="00FB32D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B32DD">
        <w:rPr>
          <w:rFonts w:ascii="Times New Roman" w:hAnsi="Times New Roman"/>
          <w:spacing w:val="-2"/>
          <w:sz w:val="26"/>
          <w:szCs w:val="26"/>
        </w:rPr>
        <w:t xml:space="preserve">Результатом предоставления </w:t>
      </w:r>
      <w:r w:rsidRPr="00FB32DD">
        <w:rPr>
          <w:rFonts w:ascii="Times New Roman" w:hAnsi="Times New Roman"/>
          <w:sz w:val="26"/>
          <w:szCs w:val="26"/>
        </w:rPr>
        <w:t>муниципальной</w:t>
      </w:r>
      <w:r w:rsidRPr="00FB32DD">
        <w:rPr>
          <w:rFonts w:ascii="Times New Roman" w:hAnsi="Times New Roman"/>
          <w:spacing w:val="-2"/>
          <w:sz w:val="26"/>
          <w:szCs w:val="26"/>
        </w:rPr>
        <w:t xml:space="preserve"> услуги является:</w:t>
      </w:r>
    </w:p>
    <w:p w:rsidR="00FB32DD" w:rsidRPr="00FB32DD" w:rsidRDefault="00FB32DD" w:rsidP="00FB32DD">
      <w:pPr>
        <w:ind w:firstLine="709"/>
        <w:jc w:val="both"/>
        <w:outlineLvl w:val="1"/>
        <w:rPr>
          <w:spacing w:val="-1"/>
          <w:sz w:val="26"/>
          <w:szCs w:val="26"/>
        </w:rPr>
      </w:pPr>
      <w:r w:rsidRPr="00FB32DD">
        <w:rPr>
          <w:spacing w:val="-1"/>
          <w:sz w:val="26"/>
          <w:szCs w:val="26"/>
        </w:rPr>
        <w:t>- предоставление сведений ГИСОГД;</w:t>
      </w:r>
    </w:p>
    <w:p w:rsidR="00FB32DD" w:rsidRPr="00FB32DD" w:rsidRDefault="00FB32DD" w:rsidP="00FB32DD">
      <w:pPr>
        <w:jc w:val="both"/>
        <w:outlineLvl w:val="1"/>
        <w:rPr>
          <w:spacing w:val="-1"/>
          <w:sz w:val="26"/>
          <w:szCs w:val="26"/>
        </w:rPr>
      </w:pPr>
      <w:r w:rsidRPr="00FB32DD">
        <w:rPr>
          <w:spacing w:val="-1"/>
          <w:sz w:val="26"/>
          <w:szCs w:val="26"/>
        </w:rPr>
        <w:tab/>
        <w:t>- отказ в предоставлении сведений ГИСОГД.</w:t>
      </w:r>
    </w:p>
    <w:p w:rsidR="00FB32DD" w:rsidRPr="00FB32DD" w:rsidRDefault="00FB32DD" w:rsidP="00FB32DD">
      <w:pPr>
        <w:ind w:firstLine="709"/>
        <w:jc w:val="both"/>
        <w:outlineLvl w:val="1"/>
        <w:rPr>
          <w:sz w:val="26"/>
          <w:szCs w:val="26"/>
        </w:rPr>
      </w:pPr>
      <w:r w:rsidRPr="00FB32DD">
        <w:rPr>
          <w:sz w:val="26"/>
          <w:szCs w:val="26"/>
        </w:rPr>
        <w:t>2.4. Срок предоставления муниципальной услуги.</w:t>
      </w:r>
    </w:p>
    <w:p w:rsidR="00F633AA" w:rsidRPr="00AF0CB6" w:rsidRDefault="00F633AA" w:rsidP="00F633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0CB6">
        <w:rPr>
          <w:sz w:val="26"/>
          <w:szCs w:val="26"/>
        </w:rPr>
        <w:t>Уполномоченный орган предоставляет сведения ГИСОГД по запросам заявителя в течение 5 рабочих дней со дня осуществления заявителем оплаты за предоставление сведений ГИСОГД.</w:t>
      </w:r>
    </w:p>
    <w:p w:rsidR="00F633AA" w:rsidRPr="00AF0CB6" w:rsidRDefault="00F633AA" w:rsidP="00F633AA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CB6">
        <w:rPr>
          <w:sz w:val="26"/>
          <w:szCs w:val="26"/>
        </w:rPr>
        <w:t>Уведомление об отказе в предоставлении сведений ГИСОГД направляется заявителю:</w:t>
      </w:r>
    </w:p>
    <w:p w:rsidR="00F633AA" w:rsidRPr="00AF0CB6" w:rsidRDefault="00F633AA" w:rsidP="00F633AA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CB6">
        <w:rPr>
          <w:sz w:val="26"/>
          <w:szCs w:val="26"/>
        </w:rPr>
        <w:t>- в течение 2 рабочих дней со дня выявления оснований, предусмотренных</w:t>
      </w:r>
      <w:r>
        <w:rPr>
          <w:sz w:val="26"/>
          <w:szCs w:val="26"/>
        </w:rPr>
        <w:t xml:space="preserve"> подпунктами 1 – 3, 5, 6 пункта</w:t>
      </w:r>
      <w:r w:rsidRPr="00AF0CB6">
        <w:rPr>
          <w:sz w:val="26"/>
          <w:szCs w:val="26"/>
        </w:rPr>
        <w:t xml:space="preserve"> 2.9.2 настоящего административного регламента;</w:t>
      </w:r>
    </w:p>
    <w:p w:rsidR="00F633AA" w:rsidRDefault="00F633AA" w:rsidP="00F633A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F0CB6">
        <w:rPr>
          <w:sz w:val="26"/>
          <w:szCs w:val="26"/>
        </w:rPr>
        <w:t>- в течение 2 рабочих дней со дня истечения срока для оплаты сведений ГИСОГД при наличии основания, преду</w:t>
      </w:r>
      <w:r>
        <w:rPr>
          <w:sz w:val="26"/>
          <w:szCs w:val="26"/>
        </w:rPr>
        <w:t>смотренного подпунктом 4 пункта</w:t>
      </w:r>
      <w:r w:rsidRPr="00AF0CB6">
        <w:rPr>
          <w:sz w:val="26"/>
          <w:szCs w:val="26"/>
        </w:rPr>
        <w:t xml:space="preserve"> 2.9.2 настоящего административного регламента.</w:t>
      </w:r>
    </w:p>
    <w:p w:rsidR="00FB32DD" w:rsidRPr="00FB32DD" w:rsidRDefault="00FB32DD" w:rsidP="00F633A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FB32DD">
        <w:rPr>
          <w:sz w:val="26"/>
          <w:szCs w:val="26"/>
        </w:rPr>
        <w:t xml:space="preserve">2.5. Правовые основания для предоставления муниципальной услуги. </w:t>
      </w:r>
    </w:p>
    <w:p w:rsidR="00FB32DD" w:rsidRPr="00FB32DD" w:rsidRDefault="00FB32DD" w:rsidP="00FB32DD">
      <w:pPr>
        <w:ind w:firstLine="709"/>
        <w:jc w:val="both"/>
        <w:rPr>
          <w:sz w:val="26"/>
          <w:szCs w:val="26"/>
        </w:rPr>
      </w:pPr>
      <w:r w:rsidRPr="00FB32DD">
        <w:rPr>
          <w:sz w:val="26"/>
          <w:szCs w:val="26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FB32DD" w:rsidRPr="00FB32DD" w:rsidRDefault="00FB32DD" w:rsidP="008D74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B32DD">
        <w:rPr>
          <w:sz w:val="26"/>
          <w:szCs w:val="26"/>
        </w:rPr>
        <w:t xml:space="preserve"> </w:t>
      </w:r>
      <w:hyperlink r:id="rId19" w:history="1">
        <w:r w:rsidRPr="00FB32DD">
          <w:rPr>
            <w:sz w:val="26"/>
            <w:szCs w:val="26"/>
          </w:rPr>
          <w:t>Конституция</w:t>
        </w:r>
      </w:hyperlink>
      <w:r w:rsidRPr="00FB32DD">
        <w:rPr>
          <w:sz w:val="26"/>
          <w:szCs w:val="26"/>
        </w:rPr>
        <w:t xml:space="preserve"> Российской Федерации от 12.12.1993;</w:t>
      </w:r>
    </w:p>
    <w:p w:rsidR="00FB32DD" w:rsidRPr="00FB32DD" w:rsidRDefault="008D74FB" w:rsidP="00FB32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32DD" w:rsidRPr="00FB32DD">
        <w:rPr>
          <w:sz w:val="26"/>
          <w:szCs w:val="26"/>
        </w:rPr>
        <w:t xml:space="preserve">Градостроительный </w:t>
      </w:r>
      <w:hyperlink r:id="rId20" w:history="1">
        <w:r w:rsidR="00FB32DD" w:rsidRPr="00FB32DD">
          <w:rPr>
            <w:sz w:val="26"/>
            <w:szCs w:val="26"/>
          </w:rPr>
          <w:t>кодекс</w:t>
        </w:r>
      </w:hyperlink>
      <w:r w:rsidR="00FB32DD" w:rsidRPr="00FB32DD">
        <w:rPr>
          <w:sz w:val="26"/>
          <w:szCs w:val="26"/>
        </w:rPr>
        <w:t xml:space="preserve"> Российской Федерации от 29.12.2004 </w:t>
      </w:r>
      <w:r w:rsidR="00FB32DD" w:rsidRPr="00FB32DD">
        <w:rPr>
          <w:sz w:val="26"/>
          <w:szCs w:val="26"/>
        </w:rPr>
        <w:br/>
        <w:t>№ 190-ФЗ ("Российская газета", № 290, 30.12.2004; "Собрание законодательства РФ", 03.01.2005, № 1 (часть 1), ст. 16; "Парламентская газета", № 5 - 6, 14.01.2005);</w:t>
      </w:r>
    </w:p>
    <w:p w:rsidR="00FB32DD" w:rsidRPr="00FB32DD" w:rsidRDefault="00FB32DD" w:rsidP="00FB32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2DD">
        <w:rPr>
          <w:sz w:val="26"/>
          <w:szCs w:val="26"/>
        </w:rPr>
        <w:t xml:space="preserve">Федеральный </w:t>
      </w:r>
      <w:hyperlink r:id="rId21" w:history="1">
        <w:r w:rsidRPr="00FB32DD">
          <w:rPr>
            <w:sz w:val="26"/>
            <w:szCs w:val="26"/>
          </w:rPr>
          <w:t>закон</w:t>
        </w:r>
      </w:hyperlink>
      <w:r w:rsidRPr="00FB32DD">
        <w:rPr>
          <w:sz w:val="26"/>
          <w:szCs w:val="26"/>
        </w:rPr>
        <w:t xml:space="preserve"> от 06.10.2003 № 131-ФЗ "Об общих принципах </w:t>
      </w:r>
      <w:r w:rsidRPr="00FB32DD">
        <w:rPr>
          <w:sz w:val="26"/>
          <w:szCs w:val="26"/>
        </w:rPr>
        <w:br/>
        <w:t xml:space="preserve">организации местного самоуправления в Российской Федерации" </w:t>
      </w:r>
      <w:r w:rsidRPr="00FB32DD">
        <w:rPr>
          <w:sz w:val="26"/>
          <w:szCs w:val="26"/>
        </w:rPr>
        <w:br/>
        <w:t>(Российская газета, № 202, 08.10.2003; "Собрание законодательств РФ", 06.10.2003, № 40, ст. 3822; "Парламентская газета" № 186, 08.10.2003);</w:t>
      </w:r>
    </w:p>
    <w:p w:rsidR="00FB32DD" w:rsidRPr="00FB32DD" w:rsidRDefault="00FB32DD" w:rsidP="00FB32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2DD">
        <w:rPr>
          <w:sz w:val="26"/>
          <w:szCs w:val="26"/>
        </w:rPr>
        <w:t>Федеральный закон от 27.07.2006 № 152-ФЗ "О персональных данных" ("Российская газета", № 165, 29.07.2006, "Собрание законо</w:t>
      </w:r>
      <w:r w:rsidR="00343EBB">
        <w:rPr>
          <w:sz w:val="26"/>
          <w:szCs w:val="26"/>
        </w:rPr>
        <w:t xml:space="preserve">дательства Российской Федерации", 31.07.2006, № 31 (1 ч.), </w:t>
      </w:r>
      <w:r w:rsidRPr="00FB32DD">
        <w:rPr>
          <w:sz w:val="26"/>
          <w:szCs w:val="26"/>
        </w:rPr>
        <w:t>ст. 3451, "Парламентская газета", № 126-127, 03.08.2006);</w:t>
      </w:r>
    </w:p>
    <w:p w:rsidR="00FB32DD" w:rsidRPr="00FB32DD" w:rsidRDefault="00FB32DD" w:rsidP="00FB32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2DD">
        <w:rPr>
          <w:sz w:val="26"/>
          <w:szCs w:val="26"/>
        </w:rPr>
        <w:t xml:space="preserve">Федеральный </w:t>
      </w:r>
      <w:hyperlink r:id="rId22" w:history="1">
        <w:r w:rsidRPr="00FB32DD">
          <w:rPr>
            <w:sz w:val="26"/>
            <w:szCs w:val="26"/>
          </w:rPr>
          <w:t>закон</w:t>
        </w:r>
      </w:hyperlink>
      <w:r w:rsidRPr="00FB32DD">
        <w:rPr>
          <w:sz w:val="26"/>
          <w:szCs w:val="26"/>
        </w:rPr>
        <w:t xml:space="preserve"> от 27.07.2010 № 210-ФЗ "Об организации </w:t>
      </w:r>
      <w:r w:rsidRPr="00FB32DD">
        <w:rPr>
          <w:sz w:val="26"/>
          <w:szCs w:val="26"/>
        </w:rPr>
        <w:br/>
        <w:t>предоставления государственных и муниципальных услуг" (Российская газета, № 168, 30.07.2010, "Собрание зак</w:t>
      </w:r>
      <w:r w:rsidR="00343EBB">
        <w:rPr>
          <w:sz w:val="26"/>
          <w:szCs w:val="26"/>
        </w:rPr>
        <w:t xml:space="preserve">онодательства РФ", 02.08.2010, </w:t>
      </w:r>
      <w:r w:rsidRPr="00FB32DD">
        <w:rPr>
          <w:sz w:val="26"/>
          <w:szCs w:val="26"/>
        </w:rPr>
        <w:t xml:space="preserve">№ 31, </w:t>
      </w:r>
      <w:r w:rsidR="00343EBB">
        <w:rPr>
          <w:sz w:val="26"/>
          <w:szCs w:val="26"/>
        </w:rPr>
        <w:t xml:space="preserve">                                  </w:t>
      </w:r>
      <w:r w:rsidRPr="00FB32DD">
        <w:rPr>
          <w:sz w:val="26"/>
          <w:szCs w:val="26"/>
        </w:rPr>
        <w:t>ст. 4179);</w:t>
      </w:r>
    </w:p>
    <w:p w:rsidR="00FB32DD" w:rsidRPr="00FB32DD" w:rsidRDefault="00FB32DD" w:rsidP="00FB32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2DD">
        <w:rPr>
          <w:sz w:val="26"/>
          <w:szCs w:val="26"/>
        </w:rPr>
        <w:t xml:space="preserve">Федеральный </w:t>
      </w:r>
      <w:hyperlink r:id="rId23" w:history="1">
        <w:r w:rsidRPr="00FB32DD">
          <w:rPr>
            <w:sz w:val="26"/>
            <w:szCs w:val="26"/>
          </w:rPr>
          <w:t>закон</w:t>
        </w:r>
      </w:hyperlink>
      <w:r w:rsidRPr="00FB32DD">
        <w:rPr>
          <w:sz w:val="26"/>
          <w:szCs w:val="26"/>
        </w:rPr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 w:rsidR="00FB32DD" w:rsidRPr="00FB32DD" w:rsidRDefault="00F879D6" w:rsidP="00FB32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24" w:history="1">
        <w:r w:rsidR="00FB32DD" w:rsidRPr="00FB32DD">
          <w:rPr>
            <w:sz w:val="26"/>
            <w:szCs w:val="26"/>
          </w:rPr>
          <w:t>постановление</w:t>
        </w:r>
      </w:hyperlink>
      <w:r w:rsidR="00FB32DD" w:rsidRPr="00FB32DD">
        <w:rPr>
          <w:sz w:val="26"/>
          <w:szCs w:val="26"/>
        </w:rPr>
        <w:t xml:space="preserve">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02.07.2012: "Собрание законодательства РФ", № 27, ст. 3744);</w:t>
      </w:r>
    </w:p>
    <w:p w:rsidR="00FB32DD" w:rsidRPr="00FB32DD" w:rsidRDefault="00FB32DD" w:rsidP="00FB32DD">
      <w:pPr>
        <w:ind w:firstLine="720"/>
        <w:jc w:val="both"/>
        <w:rPr>
          <w:sz w:val="26"/>
          <w:szCs w:val="26"/>
        </w:rPr>
      </w:pPr>
      <w:r w:rsidRPr="00FB32DD">
        <w:rPr>
          <w:sz w:val="26"/>
          <w:szCs w:val="26"/>
        </w:rPr>
        <w:t>постановление Правительства Российской Федерации от 25.08.2012</w:t>
      </w:r>
      <w:r w:rsidRPr="00FB32DD">
        <w:rPr>
          <w:sz w:val="26"/>
          <w:szCs w:val="26"/>
        </w:rPr>
        <w:br/>
        <w:t xml:space="preserve">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</w:t>
      </w:r>
      <w:r w:rsidRPr="00FB32DD">
        <w:rPr>
          <w:sz w:val="26"/>
          <w:szCs w:val="26"/>
        </w:rPr>
        <w:lastRenderedPageBreak/>
        <w:t>("Российская газета", № 200, 31.08.2012, "Собрание законодательства РФ", 03.09.2012, № 36, ст. 4903);</w:t>
      </w:r>
    </w:p>
    <w:p w:rsidR="00FB32DD" w:rsidRPr="00FB32DD" w:rsidRDefault="00FB32DD" w:rsidP="00FB32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2DD">
        <w:rPr>
          <w:sz w:val="26"/>
          <w:szCs w:val="26"/>
        </w:rPr>
        <w:t>постановление Правительства Российской Федерации от 25.01.2013 № 33 "Об использовании простой электронной подписи при оказании государственных и муниципальных услуг" ("Собрание законодательства Российской Федерации", 04.02.2013, № 5, ст. 377);</w:t>
      </w:r>
    </w:p>
    <w:p w:rsidR="00FB32DD" w:rsidRPr="00FB32DD" w:rsidRDefault="00FB32DD" w:rsidP="00FB32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2DD">
        <w:rPr>
          <w:sz w:val="26"/>
          <w:szCs w:val="26"/>
        </w:rPr>
        <w:t xml:space="preserve">постановление Правительства Российской Федерации от 26.03.2016 № 236 </w:t>
      </w:r>
      <w:r w:rsidR="008D74FB">
        <w:rPr>
          <w:sz w:val="26"/>
          <w:szCs w:val="26"/>
        </w:rPr>
        <w:t xml:space="preserve">               </w:t>
      </w:r>
      <w:r w:rsidRPr="00FB32DD">
        <w:rPr>
          <w:sz w:val="26"/>
          <w:szCs w:val="26"/>
        </w:rPr>
        <w:t>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FB32DD" w:rsidRPr="00FB32DD" w:rsidRDefault="00FB32DD" w:rsidP="00FB32DD">
      <w:pPr>
        <w:ind w:firstLine="708"/>
        <w:jc w:val="both"/>
        <w:rPr>
          <w:rFonts w:ascii="Verdana" w:hAnsi="Verdana"/>
          <w:sz w:val="26"/>
          <w:szCs w:val="26"/>
        </w:rPr>
      </w:pPr>
      <w:r w:rsidRPr="00FB32DD">
        <w:rPr>
          <w:sz w:val="26"/>
          <w:szCs w:val="26"/>
        </w:rPr>
        <w:t>постановление Правительства Российской Федерации от 13.03.2020 № 279</w:t>
      </w:r>
      <w:r w:rsidR="008D74FB">
        <w:rPr>
          <w:sz w:val="26"/>
          <w:szCs w:val="26"/>
        </w:rPr>
        <w:t xml:space="preserve">                 </w:t>
      </w:r>
      <w:r w:rsidRPr="00FB32DD">
        <w:rPr>
          <w:sz w:val="26"/>
          <w:szCs w:val="26"/>
        </w:rPr>
        <w:t xml:space="preserve"> "Об информационном обеспечении градостроительной деятельности" 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 (Официальный интернет-портал правовой информации http://www.pravo.gov.ru, 17.03.2020);</w:t>
      </w:r>
    </w:p>
    <w:p w:rsidR="00FB32DD" w:rsidRPr="00FB32DD" w:rsidRDefault="00FB32DD" w:rsidP="00FB32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B32DD">
        <w:rPr>
          <w:sz w:val="26"/>
          <w:szCs w:val="26"/>
        </w:rPr>
        <w:t>Закон Волгоградской области от 18.07.2019 № 67-ОД "О перераспределении между органами местного самоуправления муниципальных районов и городски</w:t>
      </w:r>
      <w:r w:rsidR="008D74FB">
        <w:rPr>
          <w:sz w:val="26"/>
          <w:szCs w:val="26"/>
        </w:rPr>
        <w:t xml:space="preserve">х округов Волгоградской области </w:t>
      </w:r>
      <w:r w:rsidRPr="00FB32DD">
        <w:rPr>
          <w:sz w:val="26"/>
          <w:szCs w:val="26"/>
        </w:rPr>
        <w:t>и органами государственной власти В</w:t>
      </w:r>
      <w:r w:rsidR="008D74FB">
        <w:rPr>
          <w:sz w:val="26"/>
          <w:szCs w:val="26"/>
        </w:rPr>
        <w:t xml:space="preserve">олгоградской области полномочий </w:t>
      </w:r>
      <w:r w:rsidRPr="00FB32DD">
        <w:rPr>
          <w:sz w:val="26"/>
          <w:szCs w:val="26"/>
        </w:rPr>
        <w:t>в сфере градостроительной деятельности по ведению государственных информационных систем обеспечения</w:t>
      </w:r>
      <w:r w:rsidR="008D74FB">
        <w:rPr>
          <w:sz w:val="26"/>
          <w:szCs w:val="26"/>
        </w:rPr>
        <w:t xml:space="preserve"> градостроительной деятельности </w:t>
      </w:r>
      <w:r w:rsidRPr="00FB32DD">
        <w:rPr>
          <w:sz w:val="26"/>
          <w:szCs w:val="26"/>
        </w:rPr>
        <w:t>в отношении материалов и результатов инженерных изысканий</w:t>
      </w:r>
      <w:r w:rsidRPr="00FB32DD">
        <w:rPr>
          <w:sz w:val="26"/>
          <w:szCs w:val="26"/>
        </w:rPr>
        <w:br/>
        <w:t>и предоставлению сведений, документов и материалов в отношении содержащихся в государственных информационных системах обеспечения градостроительной деятельности материалов и результатов инженерных изысканий" (Официальный интернет-портал правовой информации http://www.pravo.gov.ru, 19.07.2019, "Волгоградская правда", № 88, 02.08.2019);</w:t>
      </w:r>
    </w:p>
    <w:p w:rsidR="002B4CFB" w:rsidRPr="00F75D7E" w:rsidRDefault="002B4CFB" w:rsidP="00F75D7E">
      <w:pPr>
        <w:spacing w:after="1" w:line="220" w:lineRule="atLeast"/>
        <w:ind w:firstLine="567"/>
        <w:jc w:val="both"/>
        <w:rPr>
          <w:color w:val="000000"/>
          <w:sz w:val="26"/>
          <w:szCs w:val="26"/>
        </w:rPr>
      </w:pPr>
      <w:r w:rsidRPr="00F75D7E">
        <w:rPr>
          <w:color w:val="000000"/>
          <w:sz w:val="26"/>
          <w:szCs w:val="26"/>
        </w:rPr>
        <w:t>Устав Урюпинского муниципального района.</w:t>
      </w:r>
    </w:p>
    <w:p w:rsidR="00D60FD6" w:rsidRPr="00C40859" w:rsidRDefault="00D60FD6" w:rsidP="00D60FD6">
      <w:pPr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2.6. Исчерпывающий перечень документов, необходимых</w:t>
      </w:r>
      <w:r w:rsidRPr="00C40859">
        <w:rPr>
          <w:sz w:val="26"/>
          <w:szCs w:val="26"/>
        </w:rPr>
        <w:br/>
        <w:t>для предоставления муниципальной услуги.</w:t>
      </w:r>
    </w:p>
    <w:p w:rsidR="00D60FD6" w:rsidRPr="00C40859" w:rsidRDefault="00D60FD6" w:rsidP="00D60FD6">
      <w:pPr>
        <w:widowControl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2.6.1. Для получения сведений ГИСОГД заявитель самостоятельно предоставляет:</w:t>
      </w:r>
    </w:p>
    <w:p w:rsidR="00D60FD6" w:rsidRPr="00C40859" w:rsidRDefault="00D60FD6" w:rsidP="00D60FD6">
      <w:pPr>
        <w:widowControl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1) письменный запрос</w:t>
      </w:r>
      <w:r w:rsidR="008D74FB">
        <w:rPr>
          <w:sz w:val="26"/>
          <w:szCs w:val="26"/>
        </w:rPr>
        <w:t xml:space="preserve"> по форме согласно приложению  1 </w:t>
      </w:r>
      <w:r w:rsidRPr="00C40859">
        <w:rPr>
          <w:sz w:val="26"/>
          <w:szCs w:val="26"/>
        </w:rPr>
        <w:t xml:space="preserve">к настоящему административному регламенту (далее - запрос); </w:t>
      </w:r>
    </w:p>
    <w:p w:rsidR="00D60FD6" w:rsidRPr="00C40859" w:rsidRDefault="00D60FD6" w:rsidP="00D60FD6">
      <w:pPr>
        <w:widowControl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2) документы, подтверждающие полномочия действовать от имени физического или юридического лица (в случае, если с запросом обратился представитель заявителя).</w:t>
      </w:r>
    </w:p>
    <w:p w:rsidR="00D60FD6" w:rsidRPr="00C40859" w:rsidRDefault="00D60FD6" w:rsidP="00D60FD6">
      <w:pPr>
        <w:widowControl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2.6.2. При направлении запроса заявитель указывает реквизиты необходимых сведений, документов и материалов,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2.6.3. Запрос для получения сведений </w:t>
      </w:r>
      <w:r w:rsidRPr="00C40859">
        <w:rPr>
          <w:spacing w:val="-1"/>
          <w:sz w:val="26"/>
          <w:szCs w:val="26"/>
        </w:rPr>
        <w:t>ГИСОГД</w:t>
      </w:r>
      <w:r w:rsidRPr="00C40859">
        <w:rPr>
          <w:sz w:val="26"/>
          <w:szCs w:val="26"/>
        </w:rPr>
        <w:t xml:space="preserve"> заявитель по своему выбору направляет в уполномоченный орган с использованием МФЦ в бумажной форме либо </w:t>
      </w:r>
      <w:r w:rsidRPr="00C40859">
        <w:rPr>
          <w:sz w:val="26"/>
          <w:szCs w:val="26"/>
        </w:rPr>
        <w:lastRenderedPageBreak/>
        <w:t>с использованием личного кабинета на Едином портале государственных и муниципальных услуг в электронной форме.</w:t>
      </w:r>
    </w:p>
    <w:p w:rsidR="00D60FD6" w:rsidRPr="00C40859" w:rsidRDefault="00D60FD6" w:rsidP="00D60FD6">
      <w:pPr>
        <w:ind w:firstLine="54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  В случае направления заявителем запроса в бумажной форме такой запрос подписывается заявителем собственноручно. В случае подписания запроса в бумажной форме лицом, уполномоченным действовать от имени заявителя, обязательным приложением к такому запросу являются документы, подтверждающие указанное полномочие такого лица.</w:t>
      </w:r>
    </w:p>
    <w:p w:rsidR="00D60FD6" w:rsidRPr="00C40859" w:rsidRDefault="00D60FD6" w:rsidP="00D60FD6">
      <w:pPr>
        <w:widowControl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В случае если запрос направляется заявителем в электронной форме, такой запрос подписывается простой электронной подписью или усиленной квалифицированной электронной подписью (далее – квалифицированная подпись) заявителя (уполномоченного лица).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D60FD6" w:rsidRPr="00C40859" w:rsidRDefault="00D60FD6" w:rsidP="00D60FD6">
      <w:pPr>
        <w:ind w:firstLine="709"/>
        <w:jc w:val="both"/>
        <w:outlineLvl w:val="1"/>
        <w:rPr>
          <w:sz w:val="26"/>
          <w:szCs w:val="26"/>
        </w:rPr>
      </w:pPr>
      <w:r w:rsidRPr="00C40859">
        <w:rPr>
          <w:sz w:val="26"/>
          <w:szCs w:val="26"/>
        </w:rPr>
        <w:t>2.7. Уполномоченный орган не вправе требовать от заявителя:</w:t>
      </w:r>
    </w:p>
    <w:p w:rsidR="00D60FD6" w:rsidRPr="00C40859" w:rsidRDefault="00D60FD6" w:rsidP="00D60FD6">
      <w:pPr>
        <w:ind w:firstLine="709"/>
        <w:jc w:val="both"/>
        <w:outlineLvl w:val="1"/>
        <w:rPr>
          <w:sz w:val="26"/>
          <w:szCs w:val="26"/>
        </w:rPr>
      </w:pPr>
      <w:r w:rsidRPr="00C40859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60FD6" w:rsidRPr="00C40859" w:rsidRDefault="00D60FD6" w:rsidP="00D60FD6">
      <w:pPr>
        <w:ind w:firstLine="54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  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государственных или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D60FD6" w:rsidRPr="00C40859" w:rsidRDefault="00D60FD6" w:rsidP="00D60FD6">
      <w:pPr>
        <w:ind w:firstLine="709"/>
        <w:jc w:val="both"/>
        <w:outlineLvl w:val="1"/>
        <w:rPr>
          <w:sz w:val="26"/>
          <w:szCs w:val="26"/>
        </w:rPr>
      </w:pPr>
      <w:r w:rsidRPr="00C40859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5" w:history="1">
        <w:r w:rsidRPr="00C40859">
          <w:rPr>
            <w:sz w:val="26"/>
            <w:szCs w:val="26"/>
          </w:rPr>
          <w:t>части 1 статьи 9</w:t>
        </w:r>
      </w:hyperlink>
      <w:r w:rsidRPr="00C40859">
        <w:rPr>
          <w:sz w:val="26"/>
          <w:szCs w:val="26"/>
        </w:rPr>
        <w:t xml:space="preserve"> Федерального закона № 210-ФЗ;</w:t>
      </w:r>
    </w:p>
    <w:p w:rsidR="00D60FD6" w:rsidRPr="00C40859" w:rsidRDefault="00D60FD6" w:rsidP="00D60FD6">
      <w:pPr>
        <w:ind w:firstLine="709"/>
        <w:jc w:val="both"/>
        <w:outlineLvl w:val="1"/>
        <w:rPr>
          <w:sz w:val="26"/>
          <w:szCs w:val="26"/>
        </w:rPr>
      </w:pPr>
      <w:r w:rsidRPr="00C40859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0FD6" w:rsidRPr="00C40859" w:rsidRDefault="00D60FD6" w:rsidP="00D60F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0FD6" w:rsidRPr="00C40859" w:rsidRDefault="00D60FD6" w:rsidP="00D60F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C40859">
        <w:rPr>
          <w:sz w:val="26"/>
          <w:szCs w:val="26"/>
        </w:rPr>
        <w:br/>
        <w:t>в представленный ранее комплект документов;</w:t>
      </w:r>
    </w:p>
    <w:p w:rsidR="00D60FD6" w:rsidRPr="00C40859" w:rsidRDefault="00D60FD6" w:rsidP="00D60F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1AE5" w:rsidRDefault="00D60FD6" w:rsidP="008C1AE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lastRenderedPageBreak/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C1AE5" w:rsidRPr="00AE567F" w:rsidRDefault="008C1AE5" w:rsidP="008C1AE5">
      <w:pPr>
        <w:suppressAutoHyphens/>
        <w:ind w:firstLine="709"/>
        <w:jc w:val="both"/>
        <w:rPr>
          <w:sz w:val="26"/>
          <w:szCs w:val="26"/>
        </w:rPr>
      </w:pPr>
      <w:r w:rsidRPr="00AE567F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AE567F">
          <w:rPr>
            <w:sz w:val="26"/>
            <w:szCs w:val="26"/>
          </w:rPr>
          <w:t>пунктом 7.2 части 1 статьи 16</w:t>
        </w:r>
      </w:hyperlink>
      <w:r w:rsidRPr="00AE567F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C1AE5" w:rsidRDefault="008C1AE5" w:rsidP="008C1AE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567F">
        <w:rPr>
          <w:sz w:val="26"/>
          <w:szCs w:val="26"/>
        </w:rPr>
        <w:t xml:space="preserve">Заявители в целях получения муниципальной услуги обращаются в уполномоченный орган непосредственно или через многофункциональный центр.                 В электронной форме муниципальная услуга предоставляется способами, предусмотренными </w:t>
      </w:r>
      <w:hyperlink r:id="rId27" w:history="1">
        <w:r w:rsidRPr="00AE567F">
          <w:rPr>
            <w:sz w:val="26"/>
            <w:szCs w:val="26"/>
          </w:rPr>
          <w:t>частью 2 статьи 19</w:t>
        </w:r>
      </w:hyperlink>
      <w:r w:rsidRPr="00AE567F">
        <w:rPr>
          <w:sz w:val="26"/>
          <w:szCs w:val="26"/>
        </w:rPr>
        <w:t xml:space="preserve"> Федерального закона  от 27.07.2010 № 210-ФЗ «Об организации предоставления государственных и муниципальных услуг»,                           с использованием единого портала государственных и муниципальных услуг, официального сайта уполномоченного органа в соответствии с нормативными правовыми актами, устанавливающими порядок предоставления государственных и муниципальных услуг.».</w:t>
      </w:r>
    </w:p>
    <w:p w:rsidR="00D60FD6" w:rsidRPr="00C40859" w:rsidRDefault="00D60FD6" w:rsidP="008C1AE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Заявителю направляется уведомление об отказе в приеме </w:t>
      </w:r>
      <w:r w:rsidRPr="00C40859">
        <w:rPr>
          <w:sz w:val="26"/>
          <w:szCs w:val="26"/>
        </w:rPr>
        <w:br/>
        <w:t xml:space="preserve">к рассмотрению документов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28" w:history="1">
        <w:r w:rsidRPr="00C40859">
          <w:rPr>
            <w:sz w:val="26"/>
            <w:szCs w:val="26"/>
          </w:rPr>
          <w:t>статьей 11</w:t>
        </w:r>
      </w:hyperlink>
      <w:r w:rsidRPr="00C40859">
        <w:rPr>
          <w:sz w:val="26"/>
          <w:szCs w:val="26"/>
        </w:rPr>
        <w:t xml:space="preserve"> Федерально</w:t>
      </w:r>
      <w:r w:rsidR="008D74FB">
        <w:rPr>
          <w:sz w:val="26"/>
          <w:szCs w:val="26"/>
        </w:rPr>
        <w:t xml:space="preserve">го закона от 06.04.2011 № 63-ФЗ </w:t>
      </w:r>
      <w:r w:rsidRPr="00C40859">
        <w:rPr>
          <w:sz w:val="26"/>
          <w:szCs w:val="26"/>
        </w:rPr>
        <w:t>"Об электронной подписи" (далее - Федеральный закон № 63-ФЗ) условий признания ее действительности.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pacing w:val="-1"/>
          <w:sz w:val="26"/>
          <w:szCs w:val="26"/>
        </w:rPr>
        <w:t xml:space="preserve">2.9. </w:t>
      </w:r>
      <w:r w:rsidRPr="00C40859">
        <w:rPr>
          <w:sz w:val="26"/>
          <w:szCs w:val="26"/>
        </w:rPr>
        <w:t>Исчерпывающий перечень оснований для приостановления</w:t>
      </w:r>
      <w:r w:rsidRPr="00C40859">
        <w:rPr>
          <w:sz w:val="26"/>
          <w:szCs w:val="26"/>
        </w:rPr>
        <w:br/>
        <w:t>или отказа в предоставлении муниципальной услуги.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2.9.1. Основания для приостановления муниципальной услуги отсутствуют.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2.9.2. Основания для отказа в предоставлении муниципальной услуги: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1) запрос не содержит информации, указанной в пункте 2.6.2 настоящего административного регламента;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2) запрос не отвечает требованиям пункта 2.6.3 настоящего административного регламента;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3) запрос осуществлен в отношении сведений, документов</w:t>
      </w:r>
      <w:r w:rsidRPr="00C40859">
        <w:rPr>
          <w:sz w:val="26"/>
          <w:szCs w:val="26"/>
        </w:rPr>
        <w:br/>
        <w:t>и материалов, которые в соответствии с законодательством Российской Федерации содержат информа</w:t>
      </w:r>
      <w:r w:rsidR="008D74FB">
        <w:rPr>
          <w:sz w:val="26"/>
          <w:szCs w:val="26"/>
        </w:rPr>
        <w:t xml:space="preserve">цию, доступ к которой ограничен </w:t>
      </w:r>
      <w:r w:rsidRPr="00C40859">
        <w:rPr>
          <w:sz w:val="26"/>
          <w:szCs w:val="26"/>
        </w:rPr>
        <w:t>и заявитель не имеет права доступа к ней;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lastRenderedPageBreak/>
        <w:t>4) по истечении 7 рабочих дней со дня направления заявителю уведомления об оплате информация об осуществлении заявителем оплаты за предоставление сведений ГИСОГД у уполномоченного органа отсутствует или оплата за предоставление сведений ГИСОГД осуществлена не в полном объеме;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5) запрашиваемые сведения ГИСОГД отсутствуют в государственных информационных системах обеспечения градостроительной деятельности на дату рассмотрения запроса;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6) у уполномоченного органа отсутствуют полномочия на предоставление запрашиваемых заявителем сведений ГИСОГД.</w:t>
      </w:r>
    </w:p>
    <w:p w:rsidR="00D60FD6" w:rsidRPr="00C40859" w:rsidRDefault="00D60FD6" w:rsidP="00D60FD6">
      <w:pPr>
        <w:ind w:firstLine="708"/>
        <w:jc w:val="both"/>
        <w:rPr>
          <w:strike/>
          <w:sz w:val="26"/>
          <w:szCs w:val="26"/>
        </w:rPr>
      </w:pPr>
      <w:r w:rsidRPr="00C40859">
        <w:rPr>
          <w:sz w:val="26"/>
          <w:szCs w:val="26"/>
        </w:rPr>
        <w:t>2.10. Муниципальная услуга предоставляется за плату</w:t>
      </w:r>
      <w:r w:rsidRPr="00C40859">
        <w:rPr>
          <w:sz w:val="26"/>
          <w:szCs w:val="26"/>
        </w:rPr>
        <w:br/>
        <w:t>(за исключением случаев, если федеральными законами установлено,</w:t>
      </w:r>
      <w:r w:rsidRPr="00C40859">
        <w:rPr>
          <w:sz w:val="26"/>
          <w:szCs w:val="26"/>
        </w:rPr>
        <w:br/>
        <w:t>что указанные в запросе сведения, документы и материалы предоставляются без взимания платы).</w:t>
      </w:r>
    </w:p>
    <w:p w:rsidR="00D60FD6" w:rsidRPr="00C40859" w:rsidRDefault="00D60FD6" w:rsidP="00D60FD6">
      <w:pPr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Общий размер платы за предоставление сведений ГИСОГД определяется уполномоченным органом исходя из количества запрашиваемых сведений, документов и материалов, а также размера платы, установленной 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утвержденными постановлением Правительства Российской Федерации от 13.03.2020          № 279 "Об информационном обеспечении градостроительной деятельности" (далее - Правила предоставления сведений ГИСОГД).</w:t>
      </w:r>
    </w:p>
    <w:p w:rsidR="00D60FD6" w:rsidRPr="00C40859" w:rsidRDefault="00D60FD6" w:rsidP="00D60FD6">
      <w:pPr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2.11. Максимальный срок ожидания в очереди при подаче запроса </w:t>
      </w:r>
      <w:r w:rsidRPr="00C40859">
        <w:rPr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D60FD6" w:rsidRPr="00C40859" w:rsidRDefault="00D60FD6" w:rsidP="00D60FD6">
      <w:pPr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Максимальный срок ожидания в очереди при подаче запроса </w:t>
      </w:r>
      <w:r w:rsidRPr="00C40859">
        <w:rPr>
          <w:sz w:val="26"/>
          <w:szCs w:val="26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D60FD6" w:rsidRPr="00C40859" w:rsidRDefault="00D60FD6" w:rsidP="00D60FD6">
      <w:pPr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2.12. Срок регистрации запроса заявителя о предоставлении муниципальной услуги.</w:t>
      </w:r>
    </w:p>
    <w:p w:rsidR="00D60FD6" w:rsidRPr="00C40859" w:rsidRDefault="00D60FD6" w:rsidP="00D60FD6">
      <w:pPr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Срок регистрации запроса при поступлении через МФЦ или через Единый портал государственных и муниципальных услуг составляет 1 рабочий день.</w:t>
      </w:r>
    </w:p>
    <w:p w:rsidR="00D60FD6" w:rsidRPr="00C40859" w:rsidRDefault="00D60FD6" w:rsidP="00D60FD6">
      <w:pPr>
        <w:tabs>
          <w:tab w:val="left" w:pos="1120"/>
        </w:tabs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         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</w:t>
      </w:r>
      <w:r w:rsidR="008D74FB">
        <w:rPr>
          <w:sz w:val="26"/>
          <w:szCs w:val="26"/>
        </w:rPr>
        <w:t xml:space="preserve">услуги, информационным стендам </w:t>
      </w:r>
      <w:r w:rsidRPr="00C40859">
        <w:rPr>
          <w:sz w:val="26"/>
          <w:szCs w:val="26"/>
        </w:rPr>
        <w:t>с образцами их заполнения и перечнем док</w:t>
      </w:r>
      <w:r w:rsidR="008D74FB">
        <w:rPr>
          <w:sz w:val="26"/>
          <w:szCs w:val="26"/>
        </w:rPr>
        <w:t xml:space="preserve">ументов, необходимых </w:t>
      </w:r>
      <w:r w:rsidRPr="00C40859">
        <w:rPr>
          <w:sz w:val="26"/>
          <w:szCs w:val="26"/>
        </w:rPr>
        <w:t>для предоставления муниципальной услуги, в том числе к обеспечению доступности для инвалидов ука</w:t>
      </w:r>
      <w:r w:rsidR="008D74FB">
        <w:rPr>
          <w:sz w:val="26"/>
          <w:szCs w:val="26"/>
        </w:rPr>
        <w:t xml:space="preserve">занных объектов в соответствии </w:t>
      </w:r>
      <w:r w:rsidRPr="00C40859">
        <w:rPr>
          <w:sz w:val="26"/>
          <w:szCs w:val="26"/>
        </w:rPr>
        <w:t>с законодательством Российской Федерации о социальной защите инвалидов.</w:t>
      </w:r>
    </w:p>
    <w:p w:rsidR="00D60FD6" w:rsidRPr="00C40859" w:rsidRDefault="00D60FD6" w:rsidP="00D60FD6">
      <w:pPr>
        <w:autoSpaceDE w:val="0"/>
        <w:autoSpaceDN w:val="0"/>
        <w:adjustRightInd w:val="0"/>
        <w:ind w:right="-16"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2.13.1. Требования к помещениям, в которых предоставляется муниципальная услуга.</w:t>
      </w:r>
    </w:p>
    <w:p w:rsidR="00D60FD6" w:rsidRPr="00C40859" w:rsidRDefault="00D60FD6" w:rsidP="00D60FD6">
      <w:pPr>
        <w:autoSpaceDE w:val="0"/>
        <w:autoSpaceDN w:val="0"/>
        <w:adjustRightInd w:val="0"/>
        <w:ind w:right="-16"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D60FD6" w:rsidRPr="00F633AA" w:rsidRDefault="00F633AA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633AA">
        <w:rPr>
          <w:rFonts w:ascii="Times New Roman" w:hAnsi="Times New Roman"/>
          <w:sz w:val="26"/>
          <w:szCs w:val="26"/>
        </w:rPr>
        <w:t xml:space="preserve"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оборудованы средствами </w:t>
      </w:r>
      <w:r w:rsidRPr="00F633AA">
        <w:rPr>
          <w:rFonts w:ascii="Times New Roman" w:hAnsi="Times New Roman"/>
          <w:sz w:val="26"/>
          <w:szCs w:val="26"/>
        </w:rPr>
        <w:lastRenderedPageBreak/>
        <w:t>пожаротушения.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Вход и выход из помещений оборудуются соответствующими указателями.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2.13.2. Требования к местам ожидания.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2.13.3. Требования к местам приема заявителей.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C40859">
        <w:rPr>
          <w:rFonts w:ascii="Times New Roman" w:hAnsi="Times New Roman"/>
          <w:sz w:val="26"/>
          <w:szCs w:val="26"/>
        </w:rPr>
        <w:br/>
        <w:t>и копирующим устройствам.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2.13.4. Требования к информационным стендам.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- текст настоящего Административного регламента;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- информация о порядке исполнения муниципальной услуги;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- формы и образцы документов для заполнения.</w:t>
      </w:r>
    </w:p>
    <w:p w:rsidR="00D60FD6" w:rsidRPr="00C40859" w:rsidRDefault="00D60FD6" w:rsidP="00D60FD6">
      <w:pPr>
        <w:pStyle w:val="ConsPlusNonformat"/>
        <w:ind w:right="-1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859">
        <w:rPr>
          <w:rFonts w:ascii="Times New Roman" w:hAnsi="Times New Roman" w:cs="Times New Roman"/>
          <w:sz w:val="26"/>
          <w:szCs w:val="26"/>
        </w:rPr>
        <w:t>- сведения о месте нахождения и графике работы, наименование администрации муниципального образования и МФЦ;</w:t>
      </w:r>
    </w:p>
    <w:p w:rsidR="00D60FD6" w:rsidRPr="00C40859" w:rsidRDefault="00D60FD6" w:rsidP="00D60FD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справочные телефоны;</w:t>
      </w:r>
    </w:p>
    <w:p w:rsidR="00D60FD6" w:rsidRPr="00C40859" w:rsidRDefault="00D60FD6" w:rsidP="00D60FD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адреса электронной почты и адреса Интернет-сайтов;</w:t>
      </w:r>
    </w:p>
    <w:p w:rsidR="00D60FD6" w:rsidRPr="00C40859" w:rsidRDefault="00D60FD6" w:rsidP="00D60FD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информация о месте личного приема, а также об установленных для личного приема днях и часах.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60FD6" w:rsidRPr="00F633AA" w:rsidRDefault="00F633AA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633AA">
        <w:rPr>
          <w:rFonts w:ascii="Times New Roman" w:hAnsi="Times New Roman"/>
          <w:sz w:val="26"/>
          <w:szCs w:val="26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</w:t>
      </w:r>
      <w:r w:rsidRPr="00F633AA">
        <w:rPr>
          <w:rFonts w:ascii="Times New Roman" w:hAnsi="Times New Roman"/>
          <w:sz w:val="26"/>
          <w:szCs w:val="26"/>
        </w:rPr>
        <w:lastRenderedPageBreak/>
        <w:t>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29" w:history="1">
        <w:r w:rsidRPr="00F633AA">
          <w:rPr>
            <w:rStyle w:val="a4"/>
            <w:rFonts w:ascii="Times New Roman" w:hAnsi="Times New Roman"/>
            <w:sz w:val="26"/>
            <w:szCs w:val="26"/>
          </w:rPr>
          <w:t>www.gosuslugi.ru</w:t>
        </w:r>
      </w:hyperlink>
      <w:r w:rsidRPr="00F633AA">
        <w:rPr>
          <w:rFonts w:ascii="Times New Roman" w:hAnsi="Times New Roman"/>
          <w:sz w:val="26"/>
          <w:szCs w:val="26"/>
        </w:rPr>
        <w:t>), на официальном сайте администрации Урюпинского муниципального района (</w:t>
      </w:r>
      <w:hyperlink r:id="rId30" w:history="1">
        <w:r w:rsidRPr="00F633AA">
          <w:rPr>
            <w:rStyle w:val="a4"/>
            <w:rFonts w:ascii="Times New Roman" w:hAnsi="Times New Roman"/>
            <w:sz w:val="26"/>
            <w:szCs w:val="26"/>
            <w:lang w:val="en-US"/>
          </w:rPr>
          <w:t>www</w:t>
        </w:r>
        <w:r w:rsidRPr="00F633AA">
          <w:rPr>
            <w:rStyle w:val="a4"/>
            <w:rFonts w:ascii="Times New Roman" w:hAnsi="Times New Roman"/>
            <w:sz w:val="26"/>
            <w:szCs w:val="26"/>
          </w:rPr>
          <w:t>.</w:t>
        </w:r>
        <w:r w:rsidRPr="00F633AA">
          <w:rPr>
            <w:rStyle w:val="a4"/>
            <w:rFonts w:ascii="Times New Roman" w:hAnsi="Times New Roman"/>
            <w:sz w:val="26"/>
            <w:szCs w:val="26"/>
            <w:lang w:val="en-US"/>
          </w:rPr>
          <w:t>umr</w:t>
        </w:r>
        <w:r w:rsidRPr="00F633AA">
          <w:rPr>
            <w:rStyle w:val="a4"/>
            <w:rFonts w:ascii="Times New Roman" w:hAnsi="Times New Roman"/>
            <w:sz w:val="26"/>
            <w:szCs w:val="26"/>
          </w:rPr>
          <w:t>34.</w:t>
        </w:r>
        <w:r w:rsidRPr="00F633AA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r w:rsidRPr="00F633AA">
          <w:rPr>
            <w:rStyle w:val="a4"/>
            <w:rFonts w:ascii="Times New Roman" w:hAnsi="Times New Roman"/>
            <w:sz w:val="26"/>
            <w:szCs w:val="26"/>
          </w:rPr>
          <w:t>).»</w:t>
        </w:r>
      </w:hyperlink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2.13.5. Требования к обеспечению доступности предоставления муниципальной услуги для инвалидов.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В целях обеспечения условий доступности для инвалидов муниципальной услуги должно быть обеспечено: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беспрепятственный вход инвалидов в помещение и выход из него;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допуск сурдопереводчика и тифлосурдопереводчика;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предоставление при необходимости услуги по месту жительства инвалида или в дистанционном режиме;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40859" w:rsidRPr="00C40859" w:rsidRDefault="00C40859" w:rsidP="00C4085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2.14. Показатели доступности и качества муниципальной услуги.</w:t>
      </w:r>
    </w:p>
    <w:p w:rsidR="00C40859" w:rsidRPr="00C40859" w:rsidRDefault="00C40859" w:rsidP="00C4085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C40859" w:rsidRPr="00C40859" w:rsidRDefault="00C40859" w:rsidP="00C4085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- возможность получения информации о ходе предоставления муниципальной услуги непосредственно от должностного лица уполномоченного органа,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C40859" w:rsidRPr="00C40859" w:rsidRDefault="00C40859" w:rsidP="00C4085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и электронного информирования, непосредственно в уполномоченном органе;</w:t>
      </w:r>
    </w:p>
    <w:p w:rsidR="00C40859" w:rsidRPr="00C40859" w:rsidRDefault="00C40859" w:rsidP="00C4085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- отсутствие обоснованных жалоб заявителей.</w:t>
      </w:r>
    </w:p>
    <w:p w:rsidR="00D60FD6" w:rsidRPr="00C40859" w:rsidRDefault="00D60FD6" w:rsidP="00D60FD6">
      <w:pPr>
        <w:tabs>
          <w:tab w:val="left" w:pos="1260"/>
          <w:tab w:val="num" w:pos="1789"/>
        </w:tabs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lastRenderedPageBreak/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D60FD6" w:rsidRPr="007F7686" w:rsidRDefault="00D60FD6" w:rsidP="00D60FD6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C40859">
        <w:rPr>
          <w:sz w:val="26"/>
          <w:szCs w:val="26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7F7686">
        <w:rPr>
          <w:sz w:val="28"/>
          <w:szCs w:val="28"/>
        </w:rPr>
        <w:t xml:space="preserve">. </w:t>
      </w:r>
    </w:p>
    <w:p w:rsidR="004E1A50" w:rsidRPr="00AE0A6A" w:rsidRDefault="004E1A50" w:rsidP="008D74FB">
      <w:pPr>
        <w:autoSpaceDE w:val="0"/>
        <w:autoSpaceDN w:val="0"/>
        <w:adjustRightInd w:val="0"/>
        <w:rPr>
          <w:sz w:val="26"/>
          <w:szCs w:val="26"/>
        </w:rPr>
      </w:pPr>
    </w:p>
    <w:p w:rsidR="003176F2" w:rsidRPr="00AE0A6A" w:rsidRDefault="003176F2" w:rsidP="004E1A50">
      <w:pPr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AE0A6A">
        <w:rPr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8D74FB">
        <w:rPr>
          <w:sz w:val="26"/>
          <w:szCs w:val="26"/>
        </w:rPr>
        <w:t xml:space="preserve"> процедур в электронной форме, </w:t>
      </w:r>
      <w:r w:rsidRPr="00AE0A6A">
        <w:rPr>
          <w:sz w:val="26"/>
          <w:szCs w:val="26"/>
        </w:rPr>
        <w:t>а также особенности выполнения административных процедур в многофункциональных центрах</w:t>
      </w:r>
    </w:p>
    <w:p w:rsidR="003176F2" w:rsidRPr="00AE0A6A" w:rsidRDefault="003176F2" w:rsidP="002C0CAD">
      <w:pPr>
        <w:pStyle w:val="ConsPlusNormal"/>
        <w:outlineLvl w:val="2"/>
        <w:rPr>
          <w:rFonts w:ascii="Times New Roman" w:hAnsi="Times New Roman"/>
          <w:sz w:val="26"/>
          <w:szCs w:val="26"/>
          <w:lang w:eastAsia="en-US"/>
        </w:rPr>
      </w:pP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40859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40859">
        <w:rPr>
          <w:sz w:val="26"/>
          <w:szCs w:val="26"/>
        </w:rPr>
        <w:t>а) прием и регистрация запроса; отказ в приеме к рассмотрению запроса;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40859">
        <w:rPr>
          <w:sz w:val="26"/>
          <w:szCs w:val="26"/>
        </w:rPr>
        <w:t>б) рассмотрение запроса и приложенных к нему документов;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40859">
        <w:rPr>
          <w:sz w:val="26"/>
          <w:szCs w:val="26"/>
        </w:rPr>
        <w:t>в) предоставление сведений ГИСОГД; направление уведомления об отказе в предоставлении сведений ГИСОГД.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40859">
        <w:rPr>
          <w:sz w:val="26"/>
          <w:szCs w:val="26"/>
          <w:lang w:eastAsia="en-US"/>
        </w:rPr>
        <w:t xml:space="preserve">3.2. </w:t>
      </w:r>
      <w:r w:rsidRPr="00C40859">
        <w:rPr>
          <w:sz w:val="26"/>
          <w:szCs w:val="26"/>
        </w:rPr>
        <w:t>Прием и регистрация; отказ в приеме к рассмотрению запроса</w:t>
      </w:r>
    </w:p>
    <w:p w:rsidR="00C40859" w:rsidRPr="00C40859" w:rsidRDefault="00C40859" w:rsidP="00C40859">
      <w:pPr>
        <w:widowControl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  <w:lang w:eastAsia="en-US"/>
        </w:rPr>
        <w:t>3.2.1.</w:t>
      </w:r>
      <w:r w:rsidRPr="00C40859">
        <w:rPr>
          <w:sz w:val="26"/>
          <w:szCs w:val="26"/>
        </w:rPr>
        <w:t xml:space="preserve"> Основанием для начала административной процедуры является поступление запроса в уполномоченный орган либо в МФЦ.</w:t>
      </w:r>
    </w:p>
    <w:p w:rsidR="00C40859" w:rsidRPr="00C40859" w:rsidRDefault="00C40859" w:rsidP="00C40859">
      <w:pPr>
        <w:autoSpaceDE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3.2.2. Прием запроса и прилагаемых к нему документов осуществляет специалист уполномоченного органа либо специалист МФЦ.</w:t>
      </w:r>
    </w:p>
    <w:p w:rsidR="00C40859" w:rsidRPr="00C40859" w:rsidRDefault="00C40859" w:rsidP="00C40859">
      <w:pPr>
        <w:autoSpaceDE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Специалист МФЦ передает в уполномоченный орган документы, полученные от заявителя, в день их получения.</w:t>
      </w:r>
    </w:p>
    <w:p w:rsidR="00C40859" w:rsidRPr="00C40859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В случае поступления запроса в МФЦ с предъявлением заявителем подлинников документов, копии этих документов заверяются специалистом МФЦ, а подлинники документов возвращаются заявителю.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3.2.3. 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запроса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или процедуру проверки действительности квалифицированной электронной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запроса и направляет заявителю уведомление об этом в электронной форме с указанием пунктов </w:t>
      </w:r>
      <w:hyperlink r:id="rId31" w:history="1">
        <w:r w:rsidRPr="00C40859">
          <w:rPr>
            <w:sz w:val="26"/>
            <w:szCs w:val="26"/>
          </w:rPr>
          <w:t>статьи 11</w:t>
        </w:r>
      </w:hyperlink>
      <w:r w:rsidRPr="00C40859">
        <w:rPr>
          <w:sz w:val="26"/>
          <w:szCs w:val="26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C40859" w:rsidRPr="00C40859" w:rsidRDefault="00C40859" w:rsidP="00C408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lastRenderedPageBreak/>
        <w:t>3.2.4. Получение запроса и прилагаемых к нему документов подтверждается специалистом уполномоченного органа путем направления заявителю расписки в получении документов.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В случае представления документов через МФЦ расписка выдается специалистом МФЦ.</w:t>
      </w:r>
    </w:p>
    <w:p w:rsidR="00C40859" w:rsidRPr="00C40859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3.2.5. После направления специалистом уполномоченного органа заявителю расписки в получении документов или поступления запроса и документов к нему из МФЦ специалист уполномоченного органа регистрирует запрос с прилагаемыми к ним документами.</w:t>
      </w:r>
    </w:p>
    <w:p w:rsidR="00C40859" w:rsidRPr="00C40859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3.2.6. Полученный запрос и прилагаемые к ним документы регистрируется специалистом уполномоченного органа в реестре предоставления сведений ГИСОГД в день его получения либо на следующий рабочий день в случае получения запроса после 16 часов текущего рабочего дня или в выходной (праздничный) день.</w:t>
      </w:r>
    </w:p>
    <w:p w:rsidR="00C40859" w:rsidRPr="00C40859" w:rsidRDefault="00C40859" w:rsidP="00C408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3.2.7. Максимальный срок выполнения административной процедуры при поступлении запроса через МФЦ или через Единый портал государственных и муниципальных услуг составляет 1 рабочий день.</w:t>
      </w:r>
    </w:p>
    <w:p w:rsidR="00C40859" w:rsidRPr="00C40859" w:rsidRDefault="00C40859" w:rsidP="00C40859">
      <w:pPr>
        <w:ind w:firstLine="720"/>
        <w:jc w:val="both"/>
        <w:rPr>
          <w:sz w:val="26"/>
          <w:szCs w:val="26"/>
        </w:rPr>
      </w:pPr>
      <w:r w:rsidRPr="00C40859">
        <w:rPr>
          <w:iCs/>
          <w:sz w:val="26"/>
          <w:szCs w:val="26"/>
        </w:rPr>
        <w:t xml:space="preserve">Уведомление </w:t>
      </w:r>
      <w:r w:rsidRPr="00C40859">
        <w:rPr>
          <w:sz w:val="26"/>
          <w:szCs w:val="26"/>
        </w:rPr>
        <w:t xml:space="preserve">об отказе в приеме к рассмотрению запроса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C40859">
        <w:rPr>
          <w:iCs/>
          <w:sz w:val="26"/>
          <w:szCs w:val="26"/>
        </w:rPr>
        <w:t xml:space="preserve">направляется в течение 3 дней со дня </w:t>
      </w:r>
      <w:r w:rsidRPr="00C40859">
        <w:rPr>
          <w:sz w:val="26"/>
          <w:szCs w:val="26"/>
        </w:rPr>
        <w:t>завершения проведения такой проверки.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3.2.8. Результатом выполнения административной процедуры является: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прием и регистрация запроса, выдача (направление) расписки в получении запроса и приложенных к нему документов;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- направление </w:t>
      </w:r>
      <w:r w:rsidRPr="00C40859">
        <w:rPr>
          <w:iCs/>
          <w:sz w:val="26"/>
          <w:szCs w:val="26"/>
        </w:rPr>
        <w:t xml:space="preserve"> уведомления </w:t>
      </w:r>
      <w:r w:rsidRPr="00C40859">
        <w:rPr>
          <w:sz w:val="26"/>
          <w:szCs w:val="26"/>
        </w:rPr>
        <w:t>об отказе в приеме к рассмотрению запроса и прилагаемых к нему документов,</w:t>
      </w:r>
    </w:p>
    <w:p w:rsidR="00C40859" w:rsidRPr="00343EBB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43EBB">
        <w:rPr>
          <w:sz w:val="26"/>
          <w:szCs w:val="26"/>
        </w:rPr>
        <w:t>3.3. Рассмотрение запроса и приложенных к нему документов.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3.3.1. Основанием для начала выполнения административной процедуры является получение зарегистрированного в установленном порядке запроса.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3.3.2. Специалист уполномоченного органа осуществляет рассмотрение запроса с учетом требований пункта 2.9.2 настоящего административного регламента, в ходе которого осуществляет проверку: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наличия (отсутствия) в запросе информации, указанной в пункте 2.6.2 настоящего административного регламента;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соответствия (несоответствия) запроса требованиям пунктов 2.6.2, 2.6.3 настоящего административного регламента;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наличия (отсутствия) у заявителя права доступа, к запрашиваемым из государственных информационных систем обеспечения градостроительной деятельности сведениям, документам и материалам, которые содержат информа</w:t>
      </w:r>
      <w:r w:rsidR="00343EBB">
        <w:rPr>
          <w:sz w:val="26"/>
          <w:szCs w:val="26"/>
        </w:rPr>
        <w:t>цию, доступ к которой ограничен</w:t>
      </w:r>
      <w:r w:rsidRPr="00C40859">
        <w:rPr>
          <w:sz w:val="26"/>
          <w:szCs w:val="26"/>
        </w:rPr>
        <w:t>в соответствии с законодательством Российской Федерации;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наличия (отсутствия) запрашиваемых сведений, документов и материалов в государственных информационных системах обеспечения градостроительной деятельности на дату рассмотрения запроса;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наличия (отсутствия) у уполномоченного органа полномочий на предоставление запрашиваемых заявителем сведений ГИСОГД.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3.3.3. В случае, если по результатам рассмотрения запроса выявлены основания, предусмотренные подпунктами 1 – 3, 5, 6 пункта 2.9.2 настоящего административного регламента, то специалист уполномоченного органа осуществляет подготовку проекта уведомления об отказе в предоставлении сведений ГИСОГД и </w:t>
      </w:r>
      <w:r w:rsidRPr="00C40859">
        <w:rPr>
          <w:sz w:val="26"/>
          <w:szCs w:val="26"/>
        </w:rPr>
        <w:lastRenderedPageBreak/>
        <w:t xml:space="preserve">переходит к выполнению административных процедур, предусмотренных пунктами 3.4.4 – 3.4.7 настоящего административного регламента. 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3.3.4. При отсутствии оснований для принятия решения о подготовке проекта уведомления об отказе в предоставлении сведений ГИСОГД и при наличии запрашиваемых сведений ГИСОГД специалист уполномоченного органа определяет общий размер платы за предоставление сведений ГИСОГД и направляет заявителю уведомление об общем размере платы за представление запрашиваемых сведений, документов и материалов.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3.3.5. Уведомление об оплате направляется специалистом уполномоченного органа по адресу электронной почты, указанному в запросе, и (или) в личный кабинет заявителя на Едином портале государственных и муниципальных услуг.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В уведомлении об оплате в обязательном порядке указываются сведения об общем размере платы, расчете и сроках оплаты (с приложением в электронной форме документов (квитанции с реквизитами), необходимыми для оплаты. 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Срок оплаты за предоставление сведений ГИСОГД определяется специалистом уполномоченного органа с учетом требований подпункта "г" пункта 20 Правил предоставления сведений ГИСОГД, подпункта 4 пункта 2.9.2 настоящего административного регламента и не должен превышать 7 рабочих дней со дня направления заявителю уведомления об оплате.</w:t>
      </w:r>
    </w:p>
    <w:p w:rsidR="00C40859" w:rsidRPr="00C40859" w:rsidRDefault="00C40859" w:rsidP="00C40859">
      <w:pPr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Оплата за предоставление сведений ГИСОГД осуществляется заявителем путем безналичного платежа.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3.3.6. При отсутствии в информационных системах обеспечения градостроительной деятельности сведений, документов и материалов,</w:t>
      </w:r>
      <w:r w:rsidRPr="00C40859">
        <w:rPr>
          <w:sz w:val="26"/>
          <w:szCs w:val="26"/>
        </w:rPr>
        <w:br/>
        <w:t>в отношении которых поступил запрос специалист уполномоченного органа проводит сбор необходимых сведений, документов и материалов для их предоставления заявителю с учетом сроков, установленных в пункте 2.4 настоящего административного регламента.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3.3.7. Максимальный срок выполнения административной процедуры – 2 рабочих дня со дня регистрации запроса.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3.3.8. Результатом выполнения административной процедуры является: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 направление заявителю уведомления об оплате.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 подготовка проекта уведомления об отказе в предоставлении сведений ГИСОГД и передача его руководителю уполномоченного органа или уполномоченному им должностному лицу.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3.4. Предоставление сведений ГИСОГД; направление уведомления об отказе в предоставлении сведений ГИСОГД.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3.4.1. Основанием для начала административной процедуры является поступление (не поступление) оплаты за предоставление сведений ГИСОГД в полном объеме или истечение срока оплаты за предоставление сведений ГИСОГД.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3.4.2. Специалист уполномоченного органа осуществляет подготовку копий запрошенных сведений ГИСОГД, а также подготовку проекта сопроводительного письма о предоставлении таких сведений, документов и материалов с указанием количества листов (в случае выдачи сведений, документов и материалов на бумажном носителе) либо количества дисков (в случае выдачи сведений, документов и материалов в электронном виде).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3.4.3. При наличии оснований, предусмотренных подпунктом 4 пункта 2.9.2 настоящего административного регламента, специалист уполномоченного органа осуществляет подготовку проекта уведомления об отказе в предоставлении сведений ГИСОГД. </w:t>
      </w:r>
    </w:p>
    <w:p w:rsidR="00C40859" w:rsidRPr="00C40859" w:rsidRDefault="00C40859" w:rsidP="00C40859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lastRenderedPageBreak/>
        <w:t>3.4.4. Руководитель уполномоченного органа или уполномоченное им должностное лицо рассматривает полученное письмо о предоставлении (уведомление об отказе в предоставлении) сведений ГИСОГД.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Подписанное письмо о предоставлении (уведомление об отказе в предоставлении) сведений ГИСОГД регистрируется должностным лицом, ответственным за предоставление муниципальной услуги, в установленном порядке.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3.4.5. Специалист уполномоченного органа в зависимости от способа указанного заявителем в запросе, вручает под роспись заявителю (его уполномоченному представителю) либо направляет заказным письмом с уведомлением или в электронной форме на адрес электронной почты</w:t>
      </w:r>
      <w:r w:rsidRPr="00C40859">
        <w:rPr>
          <w:color w:val="FF0000"/>
          <w:sz w:val="26"/>
          <w:szCs w:val="26"/>
        </w:rPr>
        <w:t xml:space="preserve"> </w:t>
      </w:r>
      <w:r w:rsidRPr="00C40859">
        <w:rPr>
          <w:sz w:val="26"/>
          <w:szCs w:val="26"/>
        </w:rPr>
        <w:t>сведения ГИСОГД (уведомление об отказе в предоставлении сведений ГИСОГД).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В случае подачи запроса посредством использования Единого портала государственных и муниципальных услуг письмо о предоставлении (уведомление об отказе в предоставлении) сведений ГИСОГД направляется заявителю посредством использования электронной почты.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В случае представления запроса через МФЦ сведения ГИСОГД (уведомление об отказе в предоставлении сведений ГИСОГД) направляется в МФЦ, если иной способ получения не указан заявителем.</w:t>
      </w:r>
    </w:p>
    <w:p w:rsidR="00C40859" w:rsidRPr="00C40859" w:rsidRDefault="00C40859" w:rsidP="00C40859">
      <w:pPr>
        <w:autoSpaceDE w:val="0"/>
        <w:autoSpaceDN w:val="0"/>
        <w:adjustRightInd w:val="0"/>
        <w:ind w:firstLine="708"/>
        <w:jc w:val="both"/>
        <w:rPr>
          <w:strike/>
          <w:sz w:val="26"/>
          <w:szCs w:val="26"/>
        </w:rPr>
      </w:pPr>
      <w:r w:rsidRPr="00C40859">
        <w:rPr>
          <w:sz w:val="26"/>
          <w:szCs w:val="26"/>
        </w:rPr>
        <w:t>В случае, если указанные в запросе сведения ГИСОГД относятся к информации ограниченного доступа, специалист уполномоченного органа уведомляет заявителя способом, указанным в запросе о порядке получения запрошенных сведений, документов и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3.4.6. Информация о запросе, об обработке запроса, а также о расчете, начислении и оплате сведений ГИСОГД вносится специалистом уполномоченного органа в реестр предоставления сведений ГИСОГД.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3.4.7. Максимальный срок исполнения административной процедуры.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Представление сведений ГИСОГД осуществляется: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в течение 10 рабочих дней со дня осуществления заявителем платы за предоставление сведений ГИСОГД по запросам, направленным до 01.01.2022;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- в течение 5 рабочих дней со дня осуществления заявителем платы за предоставление сведений ГИСОГД по запросам, направленным после 01.01.2022; 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Уведомление об отказе в предоставлении сведений ГИСОГД направляется заявителю: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в течение 2 рабочих дней со дня выявления оснований, предусмотренных 1 – 3, 5, 6 пунктом 2.9.2 настоящего административного регламента;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в течение 2 рабочих дней со дня истечения срока для оплаты сведений ГИСОГД при наличии основания, предусмотренного подпунктом 4 пунктом 2.9.2 настоящего административного регламента;</w:t>
      </w:r>
    </w:p>
    <w:p w:rsidR="00C40859" w:rsidRPr="00C40859" w:rsidRDefault="00C40859" w:rsidP="00C40859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3.4.8. Результатом выполнения административной процедуры является предоставление (направление уведомления об отказе в предоставлении) сведений ГИСОГД.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0C13F0">
        <w:rPr>
          <w:bCs/>
          <w:sz w:val="26"/>
          <w:szCs w:val="26"/>
        </w:rPr>
        <w:t>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 xml:space="preserve">3.5.1.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lastRenderedPageBreak/>
        <w:t>получение информации о порядке и сроках предоставления муниципальной услуги;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 xml:space="preserve">запись на прием в уполномоченный орган для подачи запроса 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о предоставлении муниципальной услуги (далее – запрос);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формирование запроса;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получение результата предоставления муниципальной услуги;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получение сведений о ходе выполнения запроса;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осуществление оценки качества предоставления муниципальной услуги;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3.5.2.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3.5.3.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3.5.4.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3.5.5.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0B339B" w:rsidRPr="001E2724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6"/>
          <w:szCs w:val="26"/>
        </w:rPr>
      </w:pPr>
      <w:r w:rsidRPr="000C13F0">
        <w:rPr>
          <w:bCs/>
          <w:sz w:val="26"/>
          <w:szCs w:val="26"/>
        </w:rPr>
        <w:t xml:space="preserve"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</w:t>
      </w:r>
      <w:r w:rsidRPr="000C13F0">
        <w:rPr>
          <w:bCs/>
          <w:color w:val="000000" w:themeColor="text1"/>
          <w:sz w:val="26"/>
          <w:szCs w:val="26"/>
        </w:rPr>
        <w:t>результата предоставления услуги (в случае если такой срок установлен нормативными правовыми актами Российской Федерации).</w:t>
      </w:r>
    </w:p>
    <w:p w:rsidR="00C52EA3" w:rsidRDefault="00A747C8" w:rsidP="0086365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C40859">
        <w:rPr>
          <w:sz w:val="26"/>
          <w:szCs w:val="26"/>
        </w:rPr>
        <w:t>Блок-схема предоставления муниципальной</w:t>
      </w:r>
      <w:r>
        <w:rPr>
          <w:sz w:val="26"/>
          <w:szCs w:val="26"/>
        </w:rPr>
        <w:t xml:space="preserve"> услуги приведена</w:t>
      </w:r>
      <w:r>
        <w:rPr>
          <w:sz w:val="26"/>
          <w:szCs w:val="26"/>
        </w:rPr>
        <w:br/>
        <w:t xml:space="preserve">в приложении </w:t>
      </w:r>
      <w:r w:rsidRPr="00C40859">
        <w:rPr>
          <w:sz w:val="26"/>
          <w:szCs w:val="26"/>
        </w:rPr>
        <w:t>3 к административному регламенту</w:t>
      </w:r>
      <w:r>
        <w:rPr>
          <w:sz w:val="26"/>
          <w:szCs w:val="26"/>
        </w:rPr>
        <w:t>.</w:t>
      </w:r>
    </w:p>
    <w:p w:rsidR="00A747C8" w:rsidRDefault="00A747C8" w:rsidP="0086365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176F2" w:rsidRPr="00AE0A6A" w:rsidRDefault="003176F2" w:rsidP="00C52EA3">
      <w:pPr>
        <w:spacing w:after="1" w:line="220" w:lineRule="atLeast"/>
        <w:ind w:firstLine="540"/>
        <w:jc w:val="center"/>
        <w:rPr>
          <w:sz w:val="26"/>
          <w:szCs w:val="26"/>
        </w:rPr>
      </w:pPr>
      <w:r w:rsidRPr="00AE0A6A">
        <w:rPr>
          <w:sz w:val="26"/>
          <w:szCs w:val="26"/>
        </w:rPr>
        <w:t>4. Формы контроля за исполнением административного регламента</w:t>
      </w:r>
    </w:p>
    <w:p w:rsidR="003176F2" w:rsidRPr="00AE0A6A" w:rsidRDefault="003176F2" w:rsidP="00600CE4">
      <w:pPr>
        <w:ind w:firstLine="426"/>
        <w:jc w:val="both"/>
        <w:rPr>
          <w:sz w:val="26"/>
          <w:szCs w:val="26"/>
          <w:highlight w:val="yellow"/>
        </w:rPr>
      </w:pPr>
    </w:p>
    <w:p w:rsidR="00C40859" w:rsidRPr="008D74FB" w:rsidRDefault="00C40859" w:rsidP="00C4085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D74FB">
        <w:rPr>
          <w:rFonts w:ascii="Times New Roman" w:hAnsi="Times New Roman"/>
          <w:sz w:val="26"/>
          <w:szCs w:val="26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главой Урюпинского муниципального района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главы Урюпинского муниципального района.</w:t>
      </w:r>
    </w:p>
    <w:p w:rsidR="00C40859" w:rsidRPr="008D74FB" w:rsidRDefault="00C40859" w:rsidP="00C4085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D74FB">
        <w:rPr>
          <w:rFonts w:ascii="Times New Roman" w:hAnsi="Times New Roman"/>
          <w:sz w:val="26"/>
          <w:szCs w:val="26"/>
        </w:rPr>
        <w:t>4.2. Проверка полноты и качества предоставления муниципальной услуги осуществляется путем проведения:</w:t>
      </w:r>
    </w:p>
    <w:p w:rsidR="00C40859" w:rsidRPr="008D74FB" w:rsidRDefault="00C40859" w:rsidP="00C4085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D74FB">
        <w:rPr>
          <w:rFonts w:ascii="Times New Roman" w:hAnsi="Times New Roman"/>
          <w:sz w:val="26"/>
          <w:szCs w:val="26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40859" w:rsidRPr="008D74FB" w:rsidRDefault="00C40859" w:rsidP="00C4085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D74FB">
        <w:rPr>
          <w:rFonts w:ascii="Times New Roman" w:hAnsi="Times New Roman"/>
          <w:sz w:val="26"/>
          <w:szCs w:val="26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40859" w:rsidRPr="008D74FB" w:rsidRDefault="00C40859" w:rsidP="00C4085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D74FB">
        <w:rPr>
          <w:rFonts w:ascii="Times New Roman" w:hAnsi="Times New Roman"/>
          <w:sz w:val="26"/>
          <w:szCs w:val="26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40859" w:rsidRPr="008D74FB" w:rsidRDefault="00C40859" w:rsidP="00C4085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D74FB">
        <w:rPr>
          <w:rFonts w:ascii="Times New Roman" w:hAnsi="Times New Roman"/>
          <w:sz w:val="26"/>
          <w:szCs w:val="26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40859" w:rsidRPr="008D74FB" w:rsidRDefault="00C40859" w:rsidP="00C40859">
      <w:pPr>
        <w:autoSpaceDE w:val="0"/>
        <w:ind w:right="-16"/>
        <w:jc w:val="both"/>
        <w:rPr>
          <w:sz w:val="26"/>
          <w:szCs w:val="26"/>
        </w:rPr>
      </w:pPr>
      <w:r w:rsidRPr="008D74FB">
        <w:rPr>
          <w:sz w:val="26"/>
          <w:szCs w:val="26"/>
        </w:rPr>
        <w:tab/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40859" w:rsidRPr="008D74FB" w:rsidRDefault="00C40859" w:rsidP="00C40859">
      <w:pPr>
        <w:autoSpaceDE w:val="0"/>
        <w:ind w:right="-16"/>
        <w:jc w:val="both"/>
        <w:rPr>
          <w:sz w:val="26"/>
          <w:szCs w:val="26"/>
        </w:rPr>
      </w:pPr>
      <w:r w:rsidRPr="008D74FB">
        <w:rPr>
          <w:sz w:val="26"/>
          <w:szCs w:val="26"/>
        </w:rPr>
        <w:tab/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Урюпинского муниципального района.</w:t>
      </w:r>
    </w:p>
    <w:p w:rsidR="00C40859" w:rsidRPr="001B4D08" w:rsidRDefault="00C40859" w:rsidP="00C40859">
      <w:pPr>
        <w:autoSpaceDE w:val="0"/>
        <w:ind w:right="-16"/>
        <w:jc w:val="both"/>
        <w:rPr>
          <w:b/>
          <w:bCs/>
          <w:sz w:val="26"/>
          <w:szCs w:val="26"/>
        </w:rPr>
      </w:pPr>
    </w:p>
    <w:p w:rsidR="00C40859" w:rsidRPr="00780E11" w:rsidRDefault="00C40859" w:rsidP="00C408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C1C34">
        <w:rPr>
          <w:sz w:val="26"/>
          <w:szCs w:val="26"/>
        </w:rPr>
        <w:t xml:space="preserve">5. </w:t>
      </w:r>
      <w:r w:rsidRPr="000C183C">
        <w:rPr>
          <w:sz w:val="26"/>
          <w:szCs w:val="26"/>
          <w:lang w:eastAsia="en-US"/>
        </w:rPr>
        <w:t xml:space="preserve">Досудебный (внесудебный) порядок обжалования решений и действий </w:t>
      </w:r>
      <w:r w:rsidRPr="000C183C">
        <w:rPr>
          <w:sz w:val="26"/>
          <w:szCs w:val="26"/>
          <w:lang w:eastAsia="en-US"/>
        </w:rPr>
        <w:lastRenderedPageBreak/>
        <w:t xml:space="preserve">(бездействия) </w:t>
      </w:r>
      <w:r w:rsidRPr="000C183C">
        <w:rPr>
          <w:sz w:val="26"/>
          <w:szCs w:val="26"/>
        </w:rPr>
        <w:t>уполномоченного органа,</w:t>
      </w:r>
      <w:r w:rsidRPr="000C183C">
        <w:rPr>
          <w:b/>
          <w:sz w:val="26"/>
          <w:szCs w:val="26"/>
        </w:rPr>
        <w:t xml:space="preserve"> </w:t>
      </w:r>
      <w:r w:rsidRPr="000C183C">
        <w:rPr>
          <w:sz w:val="26"/>
          <w:szCs w:val="26"/>
        </w:rPr>
        <w:t xml:space="preserve">МФЦ, </w:t>
      </w:r>
      <w:r w:rsidRPr="000C183C">
        <w:rPr>
          <w:bCs/>
          <w:sz w:val="26"/>
          <w:szCs w:val="26"/>
        </w:rPr>
        <w:t xml:space="preserve">организаций, указанных в </w:t>
      </w:r>
      <w:hyperlink r:id="rId32" w:history="1">
        <w:r w:rsidRPr="000C183C">
          <w:rPr>
            <w:bCs/>
            <w:sz w:val="26"/>
            <w:szCs w:val="26"/>
          </w:rPr>
          <w:t>части 1.1 статьи 16</w:t>
        </w:r>
      </w:hyperlink>
      <w:r w:rsidRPr="000C183C">
        <w:rPr>
          <w:bCs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0C183C">
        <w:rPr>
          <w:sz w:val="26"/>
          <w:szCs w:val="26"/>
        </w:rPr>
        <w:t>»</w:t>
      </w:r>
      <w:r w:rsidRPr="000C183C">
        <w:rPr>
          <w:bCs/>
          <w:sz w:val="26"/>
          <w:szCs w:val="26"/>
        </w:rPr>
        <w:t>, а также их должностных лиц, муниципальных служащих, работников</w:t>
      </w:r>
    </w:p>
    <w:p w:rsidR="00C40859" w:rsidRPr="005C1C34" w:rsidRDefault="00C40859" w:rsidP="00C40859">
      <w:pPr>
        <w:ind w:firstLine="426"/>
        <w:jc w:val="both"/>
        <w:rPr>
          <w:sz w:val="26"/>
          <w:szCs w:val="26"/>
          <w:highlight w:val="yellow"/>
        </w:rPr>
      </w:pP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0C183C">
        <w:rPr>
          <w:sz w:val="26"/>
          <w:szCs w:val="26"/>
        </w:rPr>
        <w:t>5.1. Заявитель может обратиться с жалобой на решения и действия (бездействие) уполномоченного органа,</w:t>
      </w:r>
      <w:r w:rsidRPr="000C183C">
        <w:rPr>
          <w:b/>
          <w:sz w:val="26"/>
          <w:szCs w:val="26"/>
        </w:rPr>
        <w:t xml:space="preserve"> </w:t>
      </w:r>
      <w:r w:rsidRPr="000C183C">
        <w:rPr>
          <w:sz w:val="26"/>
          <w:szCs w:val="26"/>
        </w:rPr>
        <w:t xml:space="preserve">МФЦ, </w:t>
      </w:r>
      <w:r w:rsidRPr="000C183C">
        <w:rPr>
          <w:bCs/>
          <w:sz w:val="26"/>
          <w:szCs w:val="26"/>
        </w:rPr>
        <w:t xml:space="preserve">организаций, указанных в </w:t>
      </w:r>
      <w:hyperlink r:id="rId33" w:history="1">
        <w:r w:rsidRPr="000C183C">
          <w:rPr>
            <w:bCs/>
            <w:sz w:val="26"/>
            <w:szCs w:val="26"/>
          </w:rPr>
          <w:t>части 1.1 статьи 16</w:t>
        </w:r>
      </w:hyperlink>
      <w:r w:rsidRPr="000C183C">
        <w:rPr>
          <w:bCs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0C183C">
        <w:rPr>
          <w:sz w:val="26"/>
          <w:szCs w:val="26"/>
        </w:rPr>
        <w:t xml:space="preserve">» </w:t>
      </w:r>
      <w:r w:rsidRPr="000C183C">
        <w:rPr>
          <w:bCs/>
          <w:sz w:val="26"/>
          <w:szCs w:val="26"/>
        </w:rPr>
        <w:t>(далее – Федеральный закон № 210-ФЗ), а также их должностных лиц, муниципальных служащих, работников, в том ч</w:t>
      </w:r>
      <w:r w:rsidRPr="000C183C">
        <w:rPr>
          <w:sz w:val="26"/>
          <w:szCs w:val="26"/>
        </w:rPr>
        <w:t>исле в следующих случаях: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4" w:history="1">
        <w:r w:rsidRPr="000C183C">
          <w:rPr>
            <w:sz w:val="26"/>
            <w:szCs w:val="26"/>
          </w:rPr>
          <w:t>статье 15.1</w:t>
        </w:r>
      </w:hyperlink>
      <w:r w:rsidRPr="000C183C">
        <w:rPr>
          <w:sz w:val="26"/>
          <w:szCs w:val="26"/>
        </w:rPr>
        <w:t xml:space="preserve"> Федерального закона  </w:t>
      </w:r>
      <w:r>
        <w:rPr>
          <w:sz w:val="26"/>
          <w:szCs w:val="26"/>
        </w:rPr>
        <w:t xml:space="preserve">       </w:t>
      </w:r>
      <w:r w:rsidRPr="000C183C">
        <w:rPr>
          <w:sz w:val="26"/>
          <w:szCs w:val="26"/>
        </w:rPr>
        <w:t xml:space="preserve"> </w:t>
      </w:r>
      <w:r w:rsidRPr="000C183C">
        <w:rPr>
          <w:bCs/>
          <w:sz w:val="26"/>
          <w:szCs w:val="26"/>
        </w:rPr>
        <w:t>№ 210-ФЗ;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 w:rsidRPr="000C183C">
          <w:rPr>
            <w:sz w:val="26"/>
            <w:szCs w:val="26"/>
          </w:rPr>
          <w:t>частью 1.3 статьи 16</w:t>
        </w:r>
      </w:hyperlink>
      <w:r w:rsidRPr="000C183C">
        <w:rPr>
          <w:sz w:val="26"/>
          <w:szCs w:val="26"/>
        </w:rPr>
        <w:t xml:space="preserve"> </w:t>
      </w:r>
      <w:r w:rsidRPr="000C183C">
        <w:rPr>
          <w:bCs/>
          <w:sz w:val="26"/>
          <w:szCs w:val="26"/>
        </w:rPr>
        <w:t>Федерального закона № 210-ФЗ</w:t>
      </w:r>
      <w:r w:rsidRPr="000C183C">
        <w:rPr>
          <w:sz w:val="26"/>
          <w:szCs w:val="26"/>
        </w:rPr>
        <w:t>;</w:t>
      </w:r>
    </w:p>
    <w:p w:rsidR="00C40859" w:rsidRPr="000C183C" w:rsidRDefault="00C40859" w:rsidP="00C40859">
      <w:pPr>
        <w:autoSpaceDE w:val="0"/>
        <w:spacing w:line="235" w:lineRule="auto"/>
        <w:ind w:firstLine="709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C40859" w:rsidRPr="000C183C" w:rsidRDefault="00C40859" w:rsidP="00C40859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 w:history="1">
        <w:r w:rsidRPr="000C183C">
          <w:rPr>
            <w:sz w:val="26"/>
            <w:szCs w:val="26"/>
          </w:rPr>
          <w:t>частью 1.3 статьи 16</w:t>
        </w:r>
      </w:hyperlink>
      <w:r w:rsidRPr="000C183C">
        <w:rPr>
          <w:sz w:val="26"/>
          <w:szCs w:val="26"/>
        </w:rPr>
        <w:t xml:space="preserve"> </w:t>
      </w:r>
      <w:r w:rsidRPr="000C183C">
        <w:rPr>
          <w:bCs/>
          <w:sz w:val="26"/>
          <w:szCs w:val="26"/>
        </w:rPr>
        <w:t>Федерального закона</w:t>
      </w:r>
      <w:r>
        <w:rPr>
          <w:bCs/>
          <w:sz w:val="26"/>
          <w:szCs w:val="26"/>
        </w:rPr>
        <w:t xml:space="preserve"> </w:t>
      </w:r>
      <w:r w:rsidRPr="000C183C">
        <w:rPr>
          <w:bCs/>
          <w:sz w:val="26"/>
          <w:szCs w:val="26"/>
        </w:rPr>
        <w:t xml:space="preserve"> № 210-ФЗ</w:t>
      </w:r>
      <w:r w:rsidRPr="000C183C">
        <w:rPr>
          <w:sz w:val="26"/>
          <w:szCs w:val="26"/>
        </w:rPr>
        <w:t>;</w:t>
      </w:r>
    </w:p>
    <w:p w:rsidR="00C40859" w:rsidRPr="000C183C" w:rsidRDefault="00C40859" w:rsidP="00C40859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40859" w:rsidRPr="008D74FB" w:rsidRDefault="00C40859" w:rsidP="00C40859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 w:rsidRPr="008D74FB">
        <w:rPr>
          <w:rFonts w:ascii="Times New Roman" w:hAnsi="Times New Roman"/>
          <w:sz w:val="26"/>
          <w:szCs w:val="26"/>
        </w:rPr>
        <w:t xml:space="preserve">7) 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</w:t>
      </w:r>
      <w:hyperlink r:id="rId37" w:history="1">
        <w:r w:rsidRPr="008D74FB">
          <w:rPr>
            <w:rFonts w:ascii="Times New Roman" w:hAnsi="Times New Roman"/>
            <w:sz w:val="26"/>
            <w:szCs w:val="26"/>
          </w:rPr>
          <w:t>частью 1.1 статьи 16</w:t>
        </w:r>
      </w:hyperlink>
      <w:r w:rsidRPr="008D74FB">
        <w:rPr>
          <w:rFonts w:ascii="Times New Roman" w:hAnsi="Times New Roman"/>
          <w:sz w:val="26"/>
          <w:szCs w:val="26"/>
        </w:rPr>
        <w:t xml:space="preserve"> Федерального закона № 210-ФЗ, или их работников в исправлении допущенных ими опечаток и ошибок в выданных в </w:t>
      </w:r>
      <w:r w:rsidRPr="008D74FB">
        <w:rPr>
          <w:rFonts w:ascii="Times New Roman" w:hAnsi="Times New Roman"/>
          <w:sz w:val="26"/>
          <w:szCs w:val="26"/>
        </w:rPr>
        <w:lastRenderedPageBreak/>
        <w:t xml:space="preserve">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8" w:history="1">
        <w:r w:rsidRPr="008D74FB">
          <w:rPr>
            <w:rFonts w:ascii="Times New Roman" w:hAnsi="Times New Roman"/>
            <w:sz w:val="26"/>
            <w:szCs w:val="26"/>
          </w:rPr>
          <w:t>частью 1.3 статьи 16</w:t>
        </w:r>
      </w:hyperlink>
      <w:r w:rsidRPr="008D74FB">
        <w:rPr>
          <w:rFonts w:ascii="Times New Roman" w:hAnsi="Times New Roman"/>
          <w:sz w:val="26"/>
          <w:szCs w:val="26"/>
        </w:rPr>
        <w:t xml:space="preserve"> Федерального закона № 210-ФЗ;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C40859" w:rsidRPr="000C183C" w:rsidRDefault="00C40859" w:rsidP="00C408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</w:t>
      </w:r>
      <w:r>
        <w:rPr>
          <w:sz w:val="26"/>
          <w:szCs w:val="26"/>
        </w:rPr>
        <w:t xml:space="preserve">орядке, определенном  </w:t>
      </w:r>
      <w:hyperlink r:id="rId39" w:history="1">
        <w:r w:rsidRPr="000C183C">
          <w:rPr>
            <w:sz w:val="26"/>
            <w:szCs w:val="26"/>
          </w:rPr>
          <w:t>частью 1.3 статьи 16</w:t>
        </w:r>
      </w:hyperlink>
      <w:r w:rsidRPr="000C183C">
        <w:rPr>
          <w:sz w:val="26"/>
          <w:szCs w:val="26"/>
        </w:rPr>
        <w:t xml:space="preserve"> Федерального закона № 210-ФЗ;</w:t>
      </w:r>
    </w:p>
    <w:p w:rsidR="00C40859" w:rsidRPr="000C183C" w:rsidRDefault="00C40859" w:rsidP="00C408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0" w:history="1">
        <w:r w:rsidRPr="000C183C">
          <w:rPr>
            <w:sz w:val="26"/>
            <w:szCs w:val="26"/>
          </w:rPr>
          <w:t>пунктом 4 части 1 статьи 7</w:t>
        </w:r>
      </w:hyperlink>
      <w:r w:rsidRPr="000C183C">
        <w:rPr>
          <w:sz w:val="26"/>
          <w:szCs w:val="26"/>
        </w:rPr>
        <w:t xml:space="preserve">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41" w:history="1">
        <w:r w:rsidRPr="000C183C">
          <w:rPr>
            <w:sz w:val="26"/>
            <w:szCs w:val="26"/>
          </w:rPr>
          <w:t>частью 1.3 статьи 16</w:t>
        </w:r>
      </w:hyperlink>
      <w:r w:rsidRPr="000C183C">
        <w:rPr>
          <w:sz w:val="26"/>
          <w:szCs w:val="26"/>
        </w:rPr>
        <w:t xml:space="preserve"> Федерального закона</w:t>
      </w:r>
      <w:r w:rsidRPr="000C183C">
        <w:rPr>
          <w:bCs/>
          <w:sz w:val="26"/>
          <w:szCs w:val="26"/>
        </w:rPr>
        <w:t xml:space="preserve">  </w:t>
      </w:r>
      <w:r w:rsidRPr="000C183C">
        <w:rPr>
          <w:sz w:val="26"/>
          <w:szCs w:val="26"/>
        </w:rPr>
        <w:t>№ 210-ФЗ.</w:t>
      </w:r>
    </w:p>
    <w:p w:rsidR="001C7AB1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5.2. </w:t>
      </w:r>
      <w:r w:rsidR="001C7AB1">
        <w:rPr>
          <w:sz w:val="26"/>
          <w:szCs w:val="26"/>
        </w:rPr>
        <w:t xml:space="preserve">Жалоба подается в письменной форме на бумажном носителе, в электронной форме в уполномоченный орган, предоставляющий государственную услугу, МФЦ, либо в Комитет экономической политики и развития Волгоградской области, являющийся учредителем многофункционального центра (далее - учредитель МФЦ), а также в организации, предусмотренные </w:t>
      </w:r>
      <w:hyperlink r:id="rId42" w:history="1">
        <w:r w:rsidR="001C7AB1" w:rsidRPr="00392B46">
          <w:rPr>
            <w:sz w:val="26"/>
            <w:szCs w:val="26"/>
          </w:rPr>
          <w:t>частью 1.1 статьи 16</w:t>
        </w:r>
      </w:hyperlink>
      <w:r w:rsidR="001C7AB1">
        <w:rPr>
          <w:sz w:val="26"/>
          <w:szCs w:val="26"/>
        </w:rPr>
        <w:t xml:space="preserve"> Федерального закона</w:t>
      </w:r>
      <w:r w:rsidR="00B21CE3">
        <w:rPr>
          <w:sz w:val="26"/>
          <w:szCs w:val="26"/>
        </w:rPr>
        <w:t xml:space="preserve"> № 210-ФЗ</w:t>
      </w:r>
      <w:r w:rsidR="001C7AB1">
        <w:rPr>
          <w:sz w:val="26"/>
          <w:szCs w:val="26"/>
        </w:rPr>
        <w:t xml:space="preserve">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3" w:history="1">
        <w:r w:rsidR="001C7AB1" w:rsidRPr="00392B46">
          <w:rPr>
            <w:sz w:val="26"/>
            <w:szCs w:val="26"/>
          </w:rPr>
          <w:t>частью 1.1 статьи 16</w:t>
        </w:r>
      </w:hyperlink>
      <w:r w:rsidR="001C7AB1">
        <w:rPr>
          <w:sz w:val="26"/>
          <w:szCs w:val="26"/>
        </w:rPr>
        <w:t xml:space="preserve"> Федерального закона</w:t>
      </w:r>
      <w:r w:rsidR="00B21CE3">
        <w:rPr>
          <w:sz w:val="26"/>
          <w:szCs w:val="26"/>
        </w:rPr>
        <w:t xml:space="preserve"> № 210-ФЗ</w:t>
      </w:r>
      <w:r w:rsidR="001C7AB1">
        <w:rPr>
          <w:sz w:val="26"/>
          <w:szCs w:val="26"/>
        </w:rPr>
        <w:t>, подаются руководителям этих организаций.</w:t>
      </w:r>
    </w:p>
    <w:p w:rsidR="00C40859" w:rsidRPr="001103A6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03A6">
        <w:rPr>
          <w:sz w:val="26"/>
          <w:szCs w:val="26"/>
        </w:rPr>
        <w:lastRenderedPageBreak/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Жалоба на решения и действия (бездействие) МФЦ, работника МФЦ может быть направлена по почте, с использованием информаци</w:t>
      </w:r>
      <w:r>
        <w:rPr>
          <w:sz w:val="26"/>
          <w:szCs w:val="26"/>
        </w:rPr>
        <w:t>онно-телекоммуникационной сети Интернет</w:t>
      </w:r>
      <w:r w:rsidRPr="000C183C">
        <w:rPr>
          <w:sz w:val="26"/>
          <w:szCs w:val="26"/>
        </w:rPr>
        <w:t xml:space="preserve">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44" w:history="1">
        <w:r w:rsidRPr="000C183C">
          <w:rPr>
            <w:sz w:val="26"/>
            <w:szCs w:val="26"/>
          </w:rPr>
          <w:t>частью 1.1 статьи 16</w:t>
        </w:r>
      </w:hyperlink>
      <w:r w:rsidRPr="000C183C">
        <w:rPr>
          <w:sz w:val="26"/>
          <w:szCs w:val="26"/>
        </w:rPr>
        <w:t xml:space="preserve"> Федерального закона № 210-ФЗ, а также их работников может быть направлена по почте, с использованием информаци</w:t>
      </w:r>
      <w:r>
        <w:rPr>
          <w:sz w:val="26"/>
          <w:szCs w:val="26"/>
        </w:rPr>
        <w:t>онно-телекоммуникационной сети Интернет</w:t>
      </w:r>
      <w:r w:rsidRPr="000C183C">
        <w:rPr>
          <w:sz w:val="26"/>
          <w:szCs w:val="26"/>
        </w:rPr>
        <w:t>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947667" w:rsidRPr="00744100" w:rsidRDefault="00947667" w:rsidP="00947667">
      <w:pPr>
        <w:autoSpaceDE w:val="0"/>
        <w:autoSpaceDN w:val="0"/>
        <w:adjustRightInd w:val="0"/>
        <w:ind w:firstLine="708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5.3.</w:t>
      </w:r>
      <w:r w:rsidRPr="001F3958">
        <w:rPr>
          <w:sz w:val="28"/>
          <w:szCs w:val="28"/>
        </w:rPr>
        <w:t xml:space="preserve"> </w:t>
      </w:r>
      <w:r w:rsidRPr="001F3958">
        <w:rPr>
          <w:sz w:val="26"/>
          <w:szCs w:val="26"/>
        </w:rPr>
        <w:t>Жалобы на решения и действия (бездействие) руководителя органа, предоставляющего муниципал</w:t>
      </w:r>
      <w:r>
        <w:rPr>
          <w:sz w:val="26"/>
          <w:szCs w:val="26"/>
        </w:rPr>
        <w:t xml:space="preserve">ьную услугу, подаются </w:t>
      </w:r>
      <w:r w:rsidRPr="001F3958">
        <w:rPr>
          <w:sz w:val="26"/>
          <w:szCs w:val="26"/>
        </w:rPr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40859" w:rsidRPr="000C183C" w:rsidRDefault="00C40859" w:rsidP="00C40859">
      <w:pPr>
        <w:widowControl w:val="0"/>
        <w:autoSpaceDE w:val="0"/>
        <w:ind w:right="-16"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5.4. Жалоба должна содержать: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1) наименование уполномоченного органа, должностного лица</w:t>
      </w:r>
      <w:r w:rsidRPr="000C183C">
        <w:rPr>
          <w:bCs/>
          <w:sz w:val="26"/>
          <w:szCs w:val="26"/>
        </w:rPr>
        <w:t xml:space="preserve"> </w:t>
      </w:r>
      <w:r w:rsidRPr="000C183C">
        <w:rPr>
          <w:sz w:val="26"/>
          <w:szCs w:val="26"/>
        </w:rPr>
        <w:t xml:space="preserve">уполномоченного органа, или муниципального служащего, МФЦ, его руководителя и (или) работника, организаций, предусмотренных </w:t>
      </w:r>
      <w:hyperlink r:id="rId45" w:history="1">
        <w:r w:rsidRPr="000C183C">
          <w:rPr>
            <w:sz w:val="26"/>
            <w:szCs w:val="26"/>
          </w:rPr>
          <w:t>частью 1.1 статьи 16</w:t>
        </w:r>
      </w:hyperlink>
      <w:r w:rsidRPr="000C183C">
        <w:rPr>
          <w:sz w:val="26"/>
          <w:szCs w:val="26"/>
        </w:rPr>
        <w:t xml:space="preserve"> Федерального закона № 210</w:t>
      </w:r>
      <w:r>
        <w:rPr>
          <w:sz w:val="26"/>
          <w:szCs w:val="26"/>
        </w:rPr>
        <w:t>-ФЗ</w:t>
      </w:r>
      <w:r w:rsidRPr="000C183C">
        <w:rPr>
          <w:sz w:val="26"/>
          <w:szCs w:val="26"/>
        </w:rPr>
        <w:t>, их руководителей и (или) работников, решения и действия (бездействие) которых обжалуются;</w:t>
      </w:r>
    </w:p>
    <w:p w:rsidR="00C40859" w:rsidRPr="000C183C" w:rsidRDefault="00C40859" w:rsidP="00C40859">
      <w:pPr>
        <w:widowControl w:val="0"/>
        <w:autoSpaceDE w:val="0"/>
        <w:ind w:right="-16"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0859" w:rsidRPr="000C183C" w:rsidRDefault="00C40859" w:rsidP="00C40859">
      <w:pPr>
        <w:widowControl w:val="0"/>
        <w:autoSpaceDE w:val="0"/>
        <w:ind w:right="-16"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3) сведения об обжалуемых решениях и действиях (бездействии) </w:t>
      </w:r>
      <w:r w:rsidRPr="00824C82">
        <w:rPr>
          <w:sz w:val="26"/>
          <w:szCs w:val="26"/>
        </w:rPr>
        <w:t>уполномоченного органа, должностного лица уполномоченного органа</w:t>
      </w:r>
      <w:r w:rsidRPr="000C183C">
        <w:rPr>
          <w:sz w:val="26"/>
          <w:szCs w:val="26"/>
        </w:rPr>
        <w:t xml:space="preserve">, либо муниципального служащего, МФЦ, работника МФЦ, организаций, предусмотренных </w:t>
      </w:r>
      <w:hyperlink r:id="rId46" w:history="1">
        <w:r w:rsidRPr="000C183C">
          <w:rPr>
            <w:sz w:val="26"/>
            <w:szCs w:val="26"/>
          </w:rPr>
          <w:t>частью 1.1 статьи 16</w:t>
        </w:r>
      </w:hyperlink>
      <w:r w:rsidRPr="000C183C">
        <w:rPr>
          <w:sz w:val="26"/>
          <w:szCs w:val="26"/>
        </w:rPr>
        <w:t xml:space="preserve"> Федерального закона № 210-ФЗ, их работников;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</w:t>
      </w:r>
      <w:r w:rsidRPr="00824C82">
        <w:rPr>
          <w:sz w:val="26"/>
          <w:szCs w:val="26"/>
        </w:rPr>
        <w:t>уполномоченного органа, должностного лица</w:t>
      </w:r>
      <w:r w:rsidRPr="00824C82">
        <w:rPr>
          <w:bCs/>
          <w:sz w:val="26"/>
          <w:szCs w:val="26"/>
        </w:rPr>
        <w:t xml:space="preserve"> </w:t>
      </w:r>
      <w:r w:rsidRPr="00824C82">
        <w:rPr>
          <w:sz w:val="26"/>
          <w:szCs w:val="26"/>
        </w:rPr>
        <w:t>уполномоченного органа</w:t>
      </w:r>
      <w:r w:rsidRPr="000C183C">
        <w:rPr>
          <w:sz w:val="26"/>
          <w:szCs w:val="26"/>
        </w:rPr>
        <w:t xml:space="preserve"> или муниципального служащего, МФЦ, работника МФЦ, организаций, предусмотренных </w:t>
      </w:r>
      <w:hyperlink r:id="rId47" w:history="1">
        <w:r w:rsidRPr="000C183C">
          <w:rPr>
            <w:sz w:val="26"/>
            <w:szCs w:val="26"/>
          </w:rPr>
          <w:t>частью 1.1 статьи 16</w:t>
        </w:r>
      </w:hyperlink>
      <w:r w:rsidRPr="000C183C">
        <w:rPr>
          <w:sz w:val="26"/>
          <w:szCs w:val="26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40859" w:rsidRPr="000C183C" w:rsidRDefault="00C40859" w:rsidP="00C40859">
      <w:pPr>
        <w:widowControl w:val="0"/>
        <w:autoSpaceDE w:val="0"/>
        <w:ind w:right="-16"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40859" w:rsidRPr="000C183C" w:rsidRDefault="00C40859" w:rsidP="00C40859">
      <w:pPr>
        <w:widowControl w:val="0"/>
        <w:autoSpaceDE w:val="0"/>
        <w:ind w:right="-16"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824C82">
        <w:rPr>
          <w:sz w:val="26"/>
          <w:szCs w:val="26"/>
        </w:rPr>
        <w:t>уполномоченного органа</w:t>
      </w:r>
      <w:r w:rsidRPr="000C183C">
        <w:rPr>
          <w:i/>
          <w:sz w:val="26"/>
          <w:szCs w:val="26"/>
          <w:u w:val="single"/>
        </w:rPr>
        <w:t>,</w:t>
      </w:r>
      <w:r w:rsidRPr="000C183C">
        <w:rPr>
          <w:sz w:val="26"/>
          <w:szCs w:val="26"/>
        </w:rPr>
        <w:t xml:space="preserve"> работниками МФЦ, организаций, предусмотренных </w:t>
      </w:r>
      <w:hyperlink r:id="rId48" w:history="1">
        <w:r w:rsidRPr="000C183C">
          <w:rPr>
            <w:sz w:val="26"/>
            <w:szCs w:val="26"/>
          </w:rPr>
          <w:t>частью 1.1 статьи 16</w:t>
        </w:r>
      </w:hyperlink>
      <w:r w:rsidRPr="000C183C">
        <w:rPr>
          <w:sz w:val="26"/>
          <w:szCs w:val="26"/>
        </w:rPr>
        <w:t xml:space="preserve"> Федерального закона № 210-ФЗ, в течение трех дней со дня ее поступления.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lastRenderedPageBreak/>
        <w:t xml:space="preserve">Жалоба, поступившая в </w:t>
      </w:r>
      <w:r w:rsidRPr="00824C82">
        <w:rPr>
          <w:sz w:val="26"/>
          <w:szCs w:val="26"/>
        </w:rPr>
        <w:t>уполномоченный орган</w:t>
      </w:r>
      <w:r w:rsidRPr="000C183C">
        <w:rPr>
          <w:sz w:val="26"/>
          <w:szCs w:val="26"/>
        </w:rPr>
        <w:t xml:space="preserve">, МФЦ, учредителю МФЦ, в организации, предусмотренные </w:t>
      </w:r>
      <w:hyperlink r:id="rId49" w:history="1">
        <w:r w:rsidRPr="000C183C">
          <w:rPr>
            <w:sz w:val="26"/>
            <w:szCs w:val="26"/>
          </w:rPr>
          <w:t>частью 1.1 статьи 16</w:t>
        </w:r>
      </w:hyperlink>
      <w:r w:rsidRPr="000C183C">
        <w:rPr>
          <w:sz w:val="26"/>
          <w:szCs w:val="26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824C82">
        <w:rPr>
          <w:sz w:val="26"/>
          <w:szCs w:val="26"/>
        </w:rPr>
        <w:t>уполномоченного органа</w:t>
      </w:r>
      <w:r w:rsidRPr="000C183C">
        <w:rPr>
          <w:sz w:val="26"/>
          <w:szCs w:val="26"/>
        </w:rPr>
        <w:t xml:space="preserve">, МФЦ, организаций, предусмотренных </w:t>
      </w:r>
      <w:hyperlink r:id="rId50" w:history="1">
        <w:r w:rsidRPr="000C183C">
          <w:rPr>
            <w:sz w:val="26"/>
            <w:szCs w:val="26"/>
          </w:rPr>
          <w:t>частью 1.1 статьи 16</w:t>
        </w:r>
      </w:hyperlink>
      <w:r w:rsidRPr="000C183C">
        <w:rPr>
          <w:sz w:val="26"/>
          <w:szCs w:val="26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0859" w:rsidRPr="000C183C" w:rsidRDefault="00C40859" w:rsidP="00C40859">
      <w:pPr>
        <w:widowControl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40859" w:rsidRPr="000C183C" w:rsidRDefault="00C40859" w:rsidP="00C40859">
      <w:pPr>
        <w:widowControl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40859" w:rsidRPr="000C183C" w:rsidRDefault="00C40859" w:rsidP="00C40859">
      <w:pPr>
        <w:widowControl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Должностное лицо, работник, наделенные полномочиями по рассмотрению жалоб в соответствии с </w:t>
      </w:r>
      <w:hyperlink r:id="rId51" w:history="1">
        <w:r w:rsidRPr="000C183C">
          <w:rPr>
            <w:sz w:val="26"/>
            <w:szCs w:val="26"/>
          </w:rPr>
          <w:t>пунктом</w:t>
        </w:r>
      </w:hyperlink>
      <w:r w:rsidRPr="000C183C">
        <w:rPr>
          <w:sz w:val="26"/>
          <w:szCs w:val="26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40859" w:rsidRPr="000C183C" w:rsidRDefault="00C40859" w:rsidP="00C40859">
      <w:pPr>
        <w:widowControl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40859" w:rsidRPr="000C183C" w:rsidRDefault="00C40859" w:rsidP="00C40859">
      <w:pPr>
        <w:widowControl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2" w:tooltip="blocked::consultantplus://offline/ref=166B6C834A40D9ED059D12BC8CDD9D84D13C7A68142196DE02C83138nBMDI" w:history="1">
        <w:r w:rsidRPr="000C183C">
          <w:rPr>
            <w:sz w:val="26"/>
            <w:szCs w:val="26"/>
          </w:rPr>
          <w:t>законом</w:t>
        </w:r>
      </w:hyperlink>
      <w:r w:rsidRPr="000C183C">
        <w:rPr>
          <w:sz w:val="26"/>
          <w:szCs w:val="26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40859" w:rsidRPr="000C183C" w:rsidRDefault="00C40859" w:rsidP="00C40859">
      <w:pPr>
        <w:widowControl w:val="0"/>
        <w:ind w:firstLine="720"/>
        <w:jc w:val="both"/>
        <w:rPr>
          <w:bCs/>
          <w:sz w:val="26"/>
          <w:szCs w:val="26"/>
        </w:rPr>
      </w:pPr>
      <w:r w:rsidRPr="000C183C">
        <w:rPr>
          <w:bCs/>
          <w:sz w:val="26"/>
          <w:szCs w:val="26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40859" w:rsidRPr="000C183C" w:rsidRDefault="00C40859" w:rsidP="00C40859">
      <w:pPr>
        <w:widowControl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3" w:history="1">
        <w:r w:rsidRPr="000C183C">
          <w:rPr>
            <w:sz w:val="26"/>
            <w:szCs w:val="26"/>
          </w:rPr>
          <w:t>пунктом</w:t>
        </w:r>
      </w:hyperlink>
      <w:r w:rsidRPr="000C183C">
        <w:rPr>
          <w:sz w:val="26"/>
          <w:szCs w:val="26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40859" w:rsidRPr="000C183C" w:rsidRDefault="00C40859" w:rsidP="00C40859">
      <w:pPr>
        <w:widowControl w:val="0"/>
        <w:autoSpaceDE w:val="0"/>
        <w:ind w:right="-16"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0C183C">
        <w:rPr>
          <w:sz w:val="26"/>
          <w:szCs w:val="26"/>
        </w:rPr>
        <w:t xml:space="preserve">1) жалоба удовлетворяется, в том числе в форме отмены принятого решения, </w:t>
      </w:r>
      <w:r w:rsidRPr="000C183C">
        <w:rPr>
          <w:sz w:val="26"/>
          <w:szCs w:val="26"/>
        </w:rPr>
        <w:lastRenderedPageBreak/>
        <w:t xml:space="preserve"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2) в удовлетворении жалобы отказывается.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5.8. Основаниями для отказа в удовлетворении жалобы являются: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1) признание правомерными решения и (или) действий (бездействия) </w:t>
      </w:r>
      <w:r w:rsidRPr="00824C82">
        <w:rPr>
          <w:sz w:val="26"/>
          <w:szCs w:val="26"/>
        </w:rPr>
        <w:t>уполномоченного органа, должностных лиц, муниципальных служащих уполномоченного органа</w:t>
      </w:r>
      <w:r w:rsidRPr="000C183C">
        <w:rPr>
          <w:sz w:val="26"/>
          <w:szCs w:val="26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2) наличие вступившего в законную силу решения суда по жалобе о том же предмете и по тем же основаниям;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40859" w:rsidRPr="000C183C" w:rsidRDefault="00C40859" w:rsidP="00C40859">
      <w:pPr>
        <w:widowControl w:val="0"/>
        <w:autoSpaceDE w:val="0"/>
        <w:ind w:right="-16"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0859" w:rsidRPr="000C183C" w:rsidRDefault="00C40859" w:rsidP="00C408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54" w:history="1">
        <w:r w:rsidRPr="000C183C">
          <w:rPr>
            <w:sz w:val="26"/>
            <w:szCs w:val="26"/>
          </w:rPr>
          <w:t>частью 1.1 статьи 16</w:t>
        </w:r>
      </w:hyperlink>
      <w:r w:rsidRPr="000C183C">
        <w:rPr>
          <w:sz w:val="26"/>
          <w:szCs w:val="26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40859" w:rsidRPr="000C183C" w:rsidRDefault="00C40859" w:rsidP="00C408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0859" w:rsidRPr="000C183C" w:rsidRDefault="00C40859" w:rsidP="00C4085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0C183C">
        <w:rPr>
          <w:sz w:val="26"/>
          <w:szCs w:val="26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824C82">
        <w:rPr>
          <w:sz w:val="26"/>
          <w:szCs w:val="26"/>
        </w:rPr>
        <w:t>уполномоченного органа</w:t>
      </w:r>
      <w:r w:rsidRPr="000C183C">
        <w:rPr>
          <w:sz w:val="26"/>
          <w:szCs w:val="26"/>
        </w:rPr>
        <w:t>, работник</w:t>
      </w:r>
      <w:r>
        <w:rPr>
          <w:sz w:val="26"/>
          <w:szCs w:val="26"/>
        </w:rPr>
        <w:t>,</w:t>
      </w:r>
      <w:r w:rsidRPr="000C183C">
        <w:rPr>
          <w:sz w:val="26"/>
          <w:szCs w:val="26"/>
        </w:rPr>
        <w:t xml:space="preserve"> наделенные </w:t>
      </w:r>
      <w:r w:rsidRPr="000C183C">
        <w:rPr>
          <w:bCs/>
          <w:sz w:val="26"/>
          <w:szCs w:val="26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40859" w:rsidRPr="000C183C" w:rsidRDefault="00C40859" w:rsidP="00C40859">
      <w:pPr>
        <w:autoSpaceDE w:val="0"/>
        <w:ind w:right="-16"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824C82">
        <w:rPr>
          <w:sz w:val="26"/>
          <w:szCs w:val="26"/>
        </w:rPr>
        <w:t>уполномоченного органа</w:t>
      </w:r>
      <w:r w:rsidRPr="008D74FB">
        <w:rPr>
          <w:i/>
          <w:sz w:val="26"/>
          <w:szCs w:val="26"/>
        </w:rPr>
        <w:t>,</w:t>
      </w:r>
      <w:r w:rsidRPr="000C183C">
        <w:rPr>
          <w:i/>
          <w:sz w:val="26"/>
          <w:szCs w:val="26"/>
        </w:rPr>
        <w:t xml:space="preserve"> </w:t>
      </w:r>
      <w:r w:rsidRPr="000C183C">
        <w:rPr>
          <w:sz w:val="26"/>
          <w:szCs w:val="26"/>
        </w:rPr>
        <w:t xml:space="preserve">должностных лиц МФЦ, работников организаций, предусмотренных </w:t>
      </w:r>
      <w:hyperlink r:id="rId55" w:history="1">
        <w:r w:rsidRPr="000C183C">
          <w:rPr>
            <w:sz w:val="26"/>
            <w:szCs w:val="26"/>
          </w:rPr>
          <w:t>частью 1.1 статьи 16</w:t>
        </w:r>
      </w:hyperlink>
      <w:r w:rsidRPr="000C183C">
        <w:rPr>
          <w:sz w:val="26"/>
          <w:szCs w:val="26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40859" w:rsidRDefault="00C40859" w:rsidP="00C40859">
      <w:pPr>
        <w:autoSpaceDE w:val="0"/>
        <w:ind w:right="-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0C183C">
        <w:rPr>
          <w:sz w:val="26"/>
          <w:szCs w:val="26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</w:t>
      </w:r>
      <w:r>
        <w:rPr>
          <w:sz w:val="26"/>
          <w:szCs w:val="26"/>
        </w:rPr>
        <w:t xml:space="preserve"> </w:t>
      </w:r>
      <w:r w:rsidRPr="000C183C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0C183C">
        <w:rPr>
          <w:sz w:val="26"/>
          <w:szCs w:val="26"/>
        </w:rPr>
        <w:t>Федерации».</w:t>
      </w:r>
    </w:p>
    <w:p w:rsidR="004E1A50" w:rsidRDefault="004E1A50" w:rsidP="00600CE4">
      <w:pPr>
        <w:pStyle w:val="a5"/>
        <w:ind w:right="-16" w:firstLine="567"/>
        <w:jc w:val="both"/>
        <w:rPr>
          <w:sz w:val="26"/>
          <w:szCs w:val="26"/>
        </w:rPr>
      </w:pPr>
    </w:p>
    <w:p w:rsidR="0056656E" w:rsidRDefault="0056656E" w:rsidP="00600CE4">
      <w:pPr>
        <w:pStyle w:val="a5"/>
        <w:ind w:right="-16" w:firstLine="567"/>
        <w:jc w:val="both"/>
        <w:rPr>
          <w:sz w:val="26"/>
          <w:szCs w:val="26"/>
        </w:rPr>
      </w:pPr>
    </w:p>
    <w:p w:rsidR="0056656E" w:rsidRPr="0056656E" w:rsidRDefault="0056656E" w:rsidP="00600CE4">
      <w:pPr>
        <w:pStyle w:val="a5"/>
        <w:ind w:right="-16" w:firstLine="567"/>
        <w:jc w:val="both"/>
        <w:rPr>
          <w:sz w:val="26"/>
          <w:szCs w:val="26"/>
        </w:rPr>
      </w:pPr>
    </w:p>
    <w:p w:rsidR="003176F2" w:rsidRPr="00AE0A6A" w:rsidRDefault="003176F2" w:rsidP="00600CE4">
      <w:pPr>
        <w:jc w:val="both"/>
        <w:rPr>
          <w:sz w:val="26"/>
          <w:szCs w:val="26"/>
        </w:rPr>
      </w:pPr>
      <w:r w:rsidRPr="00AE0A6A">
        <w:rPr>
          <w:sz w:val="26"/>
          <w:szCs w:val="26"/>
        </w:rPr>
        <w:t>Управляющий делами администрации</w:t>
      </w:r>
    </w:p>
    <w:p w:rsidR="003176F2" w:rsidRPr="00AE0A6A" w:rsidRDefault="003176F2" w:rsidP="00600CE4">
      <w:pPr>
        <w:jc w:val="both"/>
        <w:rPr>
          <w:sz w:val="26"/>
          <w:szCs w:val="26"/>
        </w:rPr>
      </w:pPr>
      <w:r w:rsidRPr="00AE0A6A">
        <w:rPr>
          <w:sz w:val="26"/>
          <w:szCs w:val="26"/>
        </w:rPr>
        <w:lastRenderedPageBreak/>
        <w:t>Урюпинского</w:t>
      </w:r>
      <w:r w:rsidR="00271773" w:rsidRPr="00AE0A6A">
        <w:rPr>
          <w:sz w:val="26"/>
          <w:szCs w:val="26"/>
        </w:rPr>
        <w:t xml:space="preserve"> </w:t>
      </w:r>
      <w:r w:rsidRPr="00AE0A6A">
        <w:rPr>
          <w:sz w:val="26"/>
          <w:szCs w:val="26"/>
        </w:rPr>
        <w:t>муниципального</w:t>
      </w:r>
      <w:r w:rsidR="00271773" w:rsidRPr="00AE0A6A">
        <w:rPr>
          <w:sz w:val="26"/>
          <w:szCs w:val="26"/>
        </w:rPr>
        <w:t xml:space="preserve"> </w:t>
      </w:r>
      <w:r w:rsidRPr="00AE0A6A">
        <w:rPr>
          <w:sz w:val="26"/>
          <w:szCs w:val="26"/>
        </w:rPr>
        <w:t xml:space="preserve">района                                        </w:t>
      </w:r>
      <w:r w:rsidR="004E1A50" w:rsidRPr="00AE0A6A">
        <w:rPr>
          <w:sz w:val="26"/>
          <w:szCs w:val="26"/>
        </w:rPr>
        <w:t xml:space="preserve">        </w:t>
      </w:r>
      <w:r w:rsidR="0056656E">
        <w:rPr>
          <w:sz w:val="26"/>
          <w:szCs w:val="26"/>
        </w:rPr>
        <w:t xml:space="preserve">    </w:t>
      </w:r>
      <w:r w:rsidR="004E1A50" w:rsidRPr="00AE0A6A">
        <w:rPr>
          <w:sz w:val="26"/>
          <w:szCs w:val="26"/>
        </w:rPr>
        <w:t xml:space="preserve">   </w:t>
      </w:r>
      <w:r w:rsidRPr="00AE0A6A">
        <w:rPr>
          <w:sz w:val="26"/>
          <w:szCs w:val="26"/>
        </w:rPr>
        <w:t xml:space="preserve">  Л.А.Рябова</w:t>
      </w:r>
    </w:p>
    <w:p w:rsidR="003176F2" w:rsidRDefault="003176F2" w:rsidP="003B339D">
      <w:pPr>
        <w:pStyle w:val="ConsPlusNormal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8D74FB" w:rsidRDefault="00DF59C5" w:rsidP="008D74FB">
      <w:pPr>
        <w:ind w:left="4962"/>
      </w:pPr>
      <w:r>
        <w:rPr>
          <w:sz w:val="28"/>
          <w:szCs w:val="28"/>
        </w:rPr>
        <w:br w:type="page"/>
      </w:r>
      <w:r w:rsidR="008D74FB" w:rsidRPr="008D74FB">
        <w:lastRenderedPageBreak/>
        <w:t>П</w:t>
      </w:r>
      <w:r w:rsidR="008D74FB">
        <w:t>РИЛОЖЕНИЕ 1</w:t>
      </w:r>
    </w:p>
    <w:p w:rsidR="008D74FB" w:rsidRPr="008D74FB" w:rsidRDefault="008D74FB" w:rsidP="008D74FB">
      <w:pPr>
        <w:ind w:left="4962"/>
      </w:pPr>
      <w:r w:rsidRPr="008D74FB">
        <w:t xml:space="preserve">                            </w:t>
      </w:r>
    </w:p>
    <w:p w:rsidR="008D74FB" w:rsidRPr="008D74FB" w:rsidRDefault="008D74FB" w:rsidP="008D74FB">
      <w:pPr>
        <w:ind w:left="4962"/>
      </w:pPr>
      <w:r w:rsidRPr="008D74FB">
        <w:t>к административному регламенту предоставления муниципальной услуги "Предоставление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деятельности"</w:t>
      </w:r>
    </w:p>
    <w:p w:rsidR="008D74FB" w:rsidRPr="00E12A1B" w:rsidRDefault="008D74FB" w:rsidP="008D74FB">
      <w:pPr>
        <w:widowControl w:val="0"/>
        <w:autoSpaceDE w:val="0"/>
        <w:autoSpaceDN w:val="0"/>
        <w:ind w:left="4956"/>
        <w:jc w:val="both"/>
        <w:outlineLvl w:val="1"/>
      </w:pPr>
    </w:p>
    <w:p w:rsidR="00C40859" w:rsidRPr="007F7686" w:rsidRDefault="00C40859" w:rsidP="00C40859">
      <w:pPr>
        <w:ind w:left="3400" w:firstLine="2"/>
        <w:rPr>
          <w:b/>
          <w:bCs/>
        </w:rPr>
      </w:pPr>
      <w:r w:rsidRPr="007F7686">
        <w:rPr>
          <w:sz w:val="28"/>
          <w:szCs w:val="28"/>
        </w:rPr>
        <w:t>В</w:t>
      </w:r>
      <w:r w:rsidRPr="007F7686">
        <w:rPr>
          <w:b/>
          <w:bCs/>
        </w:rPr>
        <w:t>_____________________________________________</w:t>
      </w:r>
    </w:p>
    <w:p w:rsidR="00C40859" w:rsidRPr="007F7686" w:rsidRDefault="00C40859" w:rsidP="00C40859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(наименование исполнительно-распорядительного</w:t>
      </w:r>
    </w:p>
    <w:p w:rsidR="00C40859" w:rsidRPr="007F7686" w:rsidRDefault="00C40859" w:rsidP="00C40859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C40859" w:rsidRPr="007F7686" w:rsidRDefault="00C40859" w:rsidP="00C40859">
      <w:pPr>
        <w:ind w:left="3400" w:firstLine="2"/>
        <w:jc w:val="center"/>
        <w:rPr>
          <w:b/>
          <w:bCs/>
          <w:sz w:val="18"/>
          <w:szCs w:val="18"/>
        </w:rPr>
      </w:pPr>
      <w:r w:rsidRPr="007F7686">
        <w:rPr>
          <w:sz w:val="18"/>
          <w:szCs w:val="18"/>
        </w:rPr>
        <w:t>органа местного самоуправления, предоставляющего</w:t>
      </w:r>
      <w:r w:rsidRPr="007F7686">
        <w:rPr>
          <w:b/>
          <w:bCs/>
          <w:sz w:val="18"/>
          <w:szCs w:val="18"/>
        </w:rPr>
        <w:t xml:space="preserve">     _______________________________________________________________</w:t>
      </w:r>
    </w:p>
    <w:p w:rsidR="00C40859" w:rsidRPr="007F7686" w:rsidRDefault="00C40859" w:rsidP="00C40859">
      <w:pPr>
        <w:ind w:firstLine="340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муниципальную услугу)</w:t>
      </w:r>
    </w:p>
    <w:p w:rsidR="00C40859" w:rsidRPr="007F7686" w:rsidRDefault="00C40859" w:rsidP="00C40859">
      <w:pPr>
        <w:ind w:left="3400" w:firstLine="2"/>
        <w:jc w:val="center"/>
      </w:pPr>
      <w:r w:rsidRPr="007F7686">
        <w:t>от ____________________________________________</w:t>
      </w:r>
    </w:p>
    <w:p w:rsidR="00C40859" w:rsidRPr="007F7686" w:rsidRDefault="00C40859" w:rsidP="00C40859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(полное наименование – для организаций,</w:t>
      </w:r>
    </w:p>
    <w:p w:rsidR="00C40859" w:rsidRPr="007F7686" w:rsidRDefault="00C40859" w:rsidP="00C40859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C40859" w:rsidRPr="007F7686" w:rsidRDefault="00C40859" w:rsidP="00C40859">
      <w:pPr>
        <w:ind w:left="2832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фамилия, имя, отчество заявителя - для граждан,</w:t>
      </w:r>
    </w:p>
    <w:p w:rsidR="00C40859" w:rsidRPr="007F7686" w:rsidRDefault="00C40859" w:rsidP="00C40859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C40859" w:rsidRPr="007F7686" w:rsidRDefault="00C40859" w:rsidP="00C40859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место нахождение – для организаций,</w:t>
      </w:r>
    </w:p>
    <w:p w:rsidR="00C40859" w:rsidRPr="007F7686" w:rsidRDefault="00C40859" w:rsidP="00C40859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C40859" w:rsidRPr="007F7686" w:rsidRDefault="00C40859" w:rsidP="00C40859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места жительства – для граждан,</w:t>
      </w:r>
    </w:p>
    <w:p w:rsidR="00C40859" w:rsidRPr="007F7686" w:rsidRDefault="00C40859" w:rsidP="00C40859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C40859" w:rsidRPr="007F7686" w:rsidRDefault="00C40859" w:rsidP="00C40859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контактный телефон)</w:t>
      </w:r>
    </w:p>
    <w:p w:rsidR="00C40859" w:rsidRPr="007F7686" w:rsidRDefault="00C40859" w:rsidP="00C40859">
      <w:pPr>
        <w:rPr>
          <w:bCs/>
          <w:sz w:val="28"/>
          <w:szCs w:val="28"/>
        </w:rPr>
      </w:pPr>
    </w:p>
    <w:p w:rsidR="00C40859" w:rsidRPr="007F7686" w:rsidRDefault="00C40859" w:rsidP="00C40859">
      <w:pPr>
        <w:rPr>
          <w:bCs/>
          <w:sz w:val="28"/>
          <w:szCs w:val="28"/>
        </w:rPr>
      </w:pPr>
    </w:p>
    <w:p w:rsidR="00C40859" w:rsidRPr="007F7686" w:rsidRDefault="00C40859" w:rsidP="00C40859">
      <w:pPr>
        <w:pStyle w:val="ConsPlusNonformat"/>
        <w:tabs>
          <w:tab w:val="center" w:pos="4535"/>
          <w:tab w:val="left" w:pos="584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ЗАПРОС</w:t>
      </w:r>
    </w:p>
    <w:p w:rsidR="00343EBB" w:rsidRDefault="00C40859" w:rsidP="00C40859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о предоставлении сведений, документов и материалов, содержащихся</w:t>
      </w:r>
      <w:r w:rsidRPr="007F7686">
        <w:rPr>
          <w:rFonts w:ascii="Times New Roman" w:hAnsi="Times New Roman" w:cs="Times New Roman"/>
          <w:sz w:val="28"/>
          <w:szCs w:val="28"/>
        </w:rPr>
        <w:br/>
        <w:t xml:space="preserve">в государственных информационных системах обеспечения </w:t>
      </w:r>
    </w:p>
    <w:p w:rsidR="00C40859" w:rsidRPr="007F7686" w:rsidRDefault="00C40859" w:rsidP="00C40859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C40859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EBB" w:rsidRPr="007F7686" w:rsidRDefault="00343EBB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ab/>
        <w:t>Прошу предоставить сведения, документы и материалы, содержащиеся в государственных информационных системах обеспечения градостроительной деятельности, а именно: __________________________</w:t>
      </w: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Pr="007F7686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(реквизиты запрашиваемых сведений, документов и материалов)</w:t>
      </w:r>
    </w:p>
    <w:p w:rsidR="00C40859" w:rsidRPr="007F7686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в отношении:</w:t>
      </w: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1) объекта недвижимости__________________________________________</w:t>
      </w: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Pr="007F7686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(наименование объекта (объектов) недвижимости (земельный участок, объект капитального строительства</w:t>
      </w:r>
      <w:r w:rsidRPr="007F7686">
        <w:rPr>
          <w:rFonts w:ascii="Times New Roman" w:hAnsi="Times New Roman" w:cs="Times New Roman"/>
          <w:sz w:val="18"/>
          <w:szCs w:val="18"/>
        </w:rPr>
        <w:br/>
        <w:t>(здание, строение, сооружение, объект незавершенного строительства))</w:t>
      </w:r>
    </w:p>
    <w:p w:rsidR="00C40859" w:rsidRPr="007F7686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с кадастровым номером (кадастровыми номерами) ____________________</w:t>
      </w: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 ,</w:t>
      </w:r>
    </w:p>
    <w:p w:rsidR="00C40859" w:rsidRPr="007F7686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(кадастровый номер (кадастровые номера) объекта (объектов) недвижимости)</w:t>
      </w:r>
    </w:p>
    <w:p w:rsidR="00C40859" w:rsidRPr="007F7686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расположенного (расположенных) по адресу (адресам): ________________</w:t>
      </w: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Pr="007F7686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(адрес (адреса) объекта (объектов) недвижимости)</w:t>
      </w:r>
    </w:p>
    <w:p w:rsidR="00C40859" w:rsidRPr="007F7686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lastRenderedPageBreak/>
        <w:t>2) территории, расположенной _____________________________________</w:t>
      </w: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Pr="007F7686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(местоположение территории ()</w:t>
      </w:r>
    </w:p>
    <w:p w:rsidR="00C40859" w:rsidRPr="007F7686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в границах согласно прилагаемому графическому описанию местоположения границ такой территории, выполненному в системе координат, используемой для ведения Единого государственного реестра недвижимости, с указанием координат характерных точек таких границ:</w:t>
      </w:r>
    </w:p>
    <w:p w:rsidR="00C40859" w:rsidRPr="007F7686" w:rsidRDefault="00F879D6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3.85pt;margin-top:6.65pt;width:453.55pt;height:453.55pt;z-index:251651584"/>
        </w:pict>
      </w: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18"/>
          <w:szCs w:val="18"/>
        </w:rPr>
        <w:tab/>
      </w:r>
      <w:r w:rsidRPr="007F7686">
        <w:rPr>
          <w:rFonts w:ascii="Times New Roman" w:hAnsi="Times New Roman" w:cs="Times New Roman"/>
          <w:sz w:val="28"/>
          <w:szCs w:val="28"/>
        </w:rPr>
        <w:t>Запрашиваемые сведения, документы и материалы, содержащиеся</w:t>
      </w:r>
      <w:r w:rsidRPr="007F7686">
        <w:rPr>
          <w:rFonts w:ascii="Times New Roman" w:hAnsi="Times New Roman" w:cs="Times New Roman"/>
          <w:sz w:val="28"/>
          <w:szCs w:val="28"/>
        </w:rPr>
        <w:br/>
        <w:t>в государственных информационных системах обеспечения градостроительной деятельности, прошу представить в форме ___________</w:t>
      </w: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(форма предоставления, запрашиваемых сведений, документов и материалов (в бумажном или электронном виде)</w:t>
      </w:r>
    </w:p>
    <w:p w:rsidR="00C40859" w:rsidRDefault="00C40859" w:rsidP="00C40859">
      <w:pPr>
        <w:pStyle w:val="ConsPlusNonformat"/>
        <w:tabs>
          <w:tab w:val="left" w:pos="3681"/>
        </w:tabs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C40859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направить следующим способом: __________________________________</w:t>
      </w:r>
    </w:p>
    <w:p w:rsidR="00C40859" w:rsidRPr="00890024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Default="00C40859" w:rsidP="00C408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(способ направления запрашиваемых сведения, документов и материалов (на почтовый адрес, </w:t>
      </w:r>
      <w:r w:rsidRPr="007F7686">
        <w:rPr>
          <w:rFonts w:ascii="Times New Roman" w:hAnsi="Times New Roman" w:cs="Times New Roman"/>
          <w:sz w:val="18"/>
          <w:szCs w:val="18"/>
        </w:rPr>
        <w:t>или адрес</w:t>
      </w:r>
      <w:r w:rsidRPr="00890024">
        <w:rPr>
          <w:rFonts w:ascii="Times New Roman" w:hAnsi="Times New Roman" w:cs="Times New Roman"/>
          <w:sz w:val="18"/>
          <w:szCs w:val="18"/>
        </w:rPr>
        <w:t xml:space="preserve"> электронной почты </w:t>
      </w:r>
      <w:r>
        <w:rPr>
          <w:rFonts w:ascii="Times New Roman" w:hAnsi="Times New Roman" w:cs="Times New Roman"/>
          <w:sz w:val="18"/>
          <w:szCs w:val="18"/>
        </w:rPr>
        <w:t xml:space="preserve">или нарочным </w:t>
      </w:r>
      <w:r w:rsidRPr="00890024">
        <w:rPr>
          <w:rFonts w:ascii="Times New Roman" w:hAnsi="Times New Roman" w:cs="Times New Roman"/>
          <w:sz w:val="18"/>
          <w:szCs w:val="18"/>
        </w:rPr>
        <w:t xml:space="preserve">в уполномоченном на предоставление таких сведений </w:t>
      </w:r>
      <w:r>
        <w:rPr>
          <w:rFonts w:ascii="Times New Roman" w:hAnsi="Times New Roman" w:cs="Times New Roman"/>
          <w:sz w:val="18"/>
          <w:szCs w:val="18"/>
        </w:rPr>
        <w:t xml:space="preserve">органе местного самоуправления, </w:t>
      </w:r>
      <w:r w:rsidRPr="00890024">
        <w:rPr>
          <w:rFonts w:ascii="Times New Roman" w:hAnsi="Times New Roman" w:cs="Times New Roman"/>
          <w:sz w:val="18"/>
          <w:szCs w:val="18"/>
        </w:rPr>
        <w:t>в том числе через многофункциональный центр)</w:t>
      </w:r>
    </w:p>
    <w:p w:rsidR="00C40859" w:rsidRPr="004D0A0F" w:rsidRDefault="00C40859" w:rsidP="00C408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40859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об оплате за предоставление сведений, материалов</w:t>
      </w:r>
      <w:r>
        <w:rPr>
          <w:rFonts w:ascii="Times New Roman" w:hAnsi="Times New Roman" w:cs="Times New Roman"/>
          <w:sz w:val="28"/>
          <w:szCs w:val="28"/>
        </w:rPr>
        <w:br/>
        <w:t>и документов, содержащихся в государственных информационных системах обеспечения градостроительной деятельности, прошу направить на адрес электронной почты ________________________________________</w:t>
      </w:r>
    </w:p>
    <w:p w:rsidR="00C40859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C7526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 xml:space="preserve"> электронной почты (</w:t>
      </w:r>
      <w:r w:rsidRPr="002C7526">
        <w:rPr>
          <w:rFonts w:ascii="Times New Roman" w:hAnsi="Times New Roman" w:cs="Times New Roman"/>
          <w:sz w:val="18"/>
          <w:szCs w:val="18"/>
        </w:rPr>
        <w:t>в случае направления запроса о предоставлении сведений, материалов и документов, содержащихся в государственных информационных системах обеспечения градостроительной деятельности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2C7526">
        <w:rPr>
          <w:rFonts w:ascii="Times New Roman" w:hAnsi="Times New Roman" w:cs="Times New Roman"/>
          <w:sz w:val="18"/>
          <w:szCs w:val="18"/>
        </w:rPr>
        <w:t xml:space="preserve"> в бумажной форме)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40859" w:rsidRPr="006079D4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C40859" w:rsidRPr="00A46988" w:rsidRDefault="00C40859" w:rsidP="00C408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88">
        <w:rPr>
          <w:rFonts w:ascii="Times New Roman" w:hAnsi="Times New Roman" w:cs="Times New Roman"/>
          <w:sz w:val="28"/>
          <w:szCs w:val="28"/>
        </w:rPr>
        <w:t>Настоящим подтверждаю свое согласие на обработку персональных данных.</w:t>
      </w:r>
    </w:p>
    <w:p w:rsidR="00C40859" w:rsidRPr="00A46988" w:rsidRDefault="00C40859" w:rsidP="00C40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0859" w:rsidRPr="00A46988" w:rsidRDefault="00C40859" w:rsidP="00C40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6988">
        <w:rPr>
          <w:rFonts w:ascii="Times New Roman" w:hAnsi="Times New Roman" w:cs="Times New Roman"/>
          <w:sz w:val="28"/>
          <w:szCs w:val="28"/>
        </w:rPr>
        <w:t xml:space="preserve">"___" ___________ 20__ г. </w:t>
      </w:r>
      <w:r w:rsidRPr="00A46988">
        <w:rPr>
          <w:rFonts w:ascii="Times New Roman" w:hAnsi="Times New Roman" w:cs="Times New Roman"/>
          <w:sz w:val="28"/>
          <w:szCs w:val="28"/>
        </w:rPr>
        <w:tab/>
        <w:t xml:space="preserve">_________________ </w:t>
      </w:r>
      <w:r w:rsidRPr="00A46988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C40859" w:rsidRPr="00A46988" w:rsidRDefault="00343EBB" w:rsidP="00C4085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(дата подачи запроса</w:t>
      </w:r>
      <w:r w:rsidR="00C40859" w:rsidRPr="00A46988">
        <w:rPr>
          <w:rFonts w:ascii="Times New Roman" w:hAnsi="Times New Roman" w:cs="Times New Roman"/>
          <w:sz w:val="18"/>
          <w:szCs w:val="18"/>
        </w:rPr>
        <w:t>)                                                   (подпись)                                        (расшифровка подписи)</w:t>
      </w:r>
    </w:p>
    <w:p w:rsidR="00C40859" w:rsidRDefault="00C40859" w:rsidP="00C40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859" w:rsidRPr="00157CBB" w:rsidRDefault="00C40859" w:rsidP="00C408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К настоящему запросу прилагается:</w:t>
      </w:r>
    </w:p>
    <w:p w:rsidR="00C40859" w:rsidRPr="00157CBB" w:rsidRDefault="00C40859" w:rsidP="00C40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Pr="00157CBB" w:rsidRDefault="00C40859" w:rsidP="00C40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Pr="00A46988" w:rsidRDefault="00C40859" w:rsidP="00C40859">
      <w:pPr>
        <w:spacing w:after="200" w:line="276" w:lineRule="auto"/>
        <w:rPr>
          <w:sz w:val="18"/>
          <w:szCs w:val="18"/>
        </w:rPr>
      </w:pPr>
      <w:r w:rsidRPr="00157CBB">
        <w:rPr>
          <w:sz w:val="28"/>
          <w:szCs w:val="28"/>
        </w:rPr>
        <w:t>________________________________________________________________</w:t>
      </w:r>
    </w:p>
    <w:p w:rsidR="008D74FB" w:rsidRDefault="00C40859" w:rsidP="00C40859">
      <w:pPr>
        <w:ind w:left="4962"/>
      </w:pPr>
      <w:r w:rsidRPr="00A46988">
        <w:rPr>
          <w:sz w:val="28"/>
          <w:szCs w:val="28"/>
        </w:rPr>
        <w:br w:type="page"/>
      </w:r>
      <w:r w:rsidR="008D74FB" w:rsidRPr="008D74FB">
        <w:lastRenderedPageBreak/>
        <w:t>П</w:t>
      </w:r>
      <w:r w:rsidR="008D74FB">
        <w:t xml:space="preserve">РИЛОЖЕНИЕ </w:t>
      </w:r>
      <w:r w:rsidRPr="008D74FB">
        <w:t>2</w:t>
      </w:r>
    </w:p>
    <w:p w:rsidR="008D74FB" w:rsidRPr="008D74FB" w:rsidRDefault="00C40859" w:rsidP="00C40859">
      <w:pPr>
        <w:ind w:left="4962"/>
      </w:pPr>
      <w:r w:rsidRPr="008D74FB">
        <w:t xml:space="preserve">                            </w:t>
      </w:r>
    </w:p>
    <w:p w:rsidR="00C40859" w:rsidRPr="008D74FB" w:rsidRDefault="00C40859" w:rsidP="00C40859">
      <w:pPr>
        <w:ind w:left="4962"/>
      </w:pPr>
      <w:r w:rsidRPr="008D74FB">
        <w:t>к административному регламенту</w:t>
      </w:r>
      <w:r w:rsidR="008D74FB" w:rsidRPr="008D74FB">
        <w:t xml:space="preserve"> предоставления муниципальной услуги "Предоставление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деятельности"</w:t>
      </w:r>
    </w:p>
    <w:p w:rsidR="00C40859" w:rsidRPr="000853F2" w:rsidRDefault="00C40859" w:rsidP="00C4085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40859" w:rsidRPr="000219E2" w:rsidRDefault="00C40859" w:rsidP="00C40859">
      <w:pPr>
        <w:ind w:left="3400" w:firstLine="2"/>
        <w:rPr>
          <w:b/>
          <w:bCs/>
        </w:rPr>
      </w:pPr>
      <w:r w:rsidRPr="000219E2">
        <w:rPr>
          <w:sz w:val="28"/>
          <w:szCs w:val="28"/>
        </w:rPr>
        <w:t>В</w:t>
      </w:r>
      <w:r w:rsidRPr="000219E2">
        <w:rPr>
          <w:b/>
          <w:bCs/>
        </w:rPr>
        <w:t>_____________________________________________</w:t>
      </w:r>
    </w:p>
    <w:p w:rsidR="00C40859" w:rsidRPr="000219E2" w:rsidRDefault="00C40859" w:rsidP="00C40859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(полное наименование – для организаций,</w:t>
      </w:r>
    </w:p>
    <w:p w:rsidR="00C40859" w:rsidRPr="000219E2" w:rsidRDefault="00C40859" w:rsidP="00C40859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C40859" w:rsidRPr="000219E2" w:rsidRDefault="00C40859" w:rsidP="00C40859">
      <w:pPr>
        <w:ind w:left="2832" w:firstLine="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фамилия, имя, отчество заявителя - для граждан)</w:t>
      </w:r>
    </w:p>
    <w:p w:rsidR="00C40859" w:rsidRPr="000219E2" w:rsidRDefault="00C40859" w:rsidP="00C40859">
      <w:pPr>
        <w:ind w:left="3400" w:firstLine="2"/>
        <w:jc w:val="center"/>
        <w:rPr>
          <w:b/>
          <w:bCs/>
          <w:sz w:val="18"/>
          <w:szCs w:val="18"/>
        </w:rPr>
      </w:pPr>
    </w:p>
    <w:p w:rsidR="00C40859" w:rsidRPr="000219E2" w:rsidRDefault="00C40859" w:rsidP="00C40859">
      <w:pPr>
        <w:ind w:left="3400" w:firstLine="2"/>
        <w:jc w:val="center"/>
      </w:pPr>
      <w:r w:rsidRPr="000219E2">
        <w:t xml:space="preserve">от </w:t>
      </w:r>
      <w:r w:rsidRPr="000219E2">
        <w:rPr>
          <w:b/>
          <w:bCs/>
        </w:rPr>
        <w:t>____________________________________________</w:t>
      </w:r>
    </w:p>
    <w:p w:rsidR="00C40859" w:rsidRPr="000219E2" w:rsidRDefault="00C40859" w:rsidP="00C40859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(наименование исполнительно-распорядительного</w:t>
      </w:r>
    </w:p>
    <w:p w:rsidR="00C40859" w:rsidRPr="000219E2" w:rsidRDefault="00C40859" w:rsidP="00C40859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C40859" w:rsidRPr="000219E2" w:rsidRDefault="00C40859" w:rsidP="00C40859">
      <w:pPr>
        <w:ind w:left="3400" w:firstLine="2"/>
        <w:jc w:val="center"/>
        <w:rPr>
          <w:b/>
          <w:bCs/>
          <w:sz w:val="18"/>
          <w:szCs w:val="18"/>
        </w:rPr>
      </w:pPr>
      <w:r w:rsidRPr="000219E2">
        <w:rPr>
          <w:sz w:val="18"/>
          <w:szCs w:val="18"/>
        </w:rPr>
        <w:t>органа местного самоуправления, предоставляющего</w:t>
      </w:r>
      <w:r w:rsidRPr="000219E2">
        <w:rPr>
          <w:b/>
          <w:bCs/>
          <w:sz w:val="18"/>
          <w:szCs w:val="18"/>
        </w:rPr>
        <w:t xml:space="preserve"> _______________________________________________________________</w:t>
      </w:r>
    </w:p>
    <w:p w:rsidR="00C40859" w:rsidRPr="000219E2" w:rsidRDefault="00C40859" w:rsidP="00C40859">
      <w:pPr>
        <w:ind w:firstLine="340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муниципальную услугу)</w:t>
      </w:r>
    </w:p>
    <w:p w:rsidR="00C40859" w:rsidRPr="000219E2" w:rsidRDefault="00C40859" w:rsidP="00C40859">
      <w:pPr>
        <w:jc w:val="center"/>
        <w:rPr>
          <w:bCs/>
          <w:sz w:val="28"/>
          <w:szCs w:val="28"/>
        </w:rPr>
      </w:pPr>
    </w:p>
    <w:p w:rsidR="00C40859" w:rsidRPr="00F138BF" w:rsidRDefault="00C40859" w:rsidP="00C40859">
      <w:pPr>
        <w:jc w:val="center"/>
        <w:rPr>
          <w:bCs/>
          <w:sz w:val="28"/>
          <w:szCs w:val="28"/>
          <w:highlight w:val="yellow"/>
        </w:rPr>
      </w:pPr>
    </w:p>
    <w:p w:rsidR="00C40859" w:rsidRPr="000853F2" w:rsidRDefault="00C40859" w:rsidP="00C40859">
      <w:pPr>
        <w:spacing w:line="240" w:lineRule="exact"/>
        <w:jc w:val="center"/>
        <w:rPr>
          <w:bCs/>
          <w:sz w:val="28"/>
          <w:szCs w:val="28"/>
        </w:rPr>
      </w:pPr>
      <w:r w:rsidRPr="000853F2">
        <w:rPr>
          <w:bCs/>
          <w:sz w:val="28"/>
          <w:szCs w:val="28"/>
        </w:rPr>
        <w:t>УВЕДОМЛЕНИЕ</w:t>
      </w:r>
    </w:p>
    <w:p w:rsidR="00C40859" w:rsidRDefault="00C40859" w:rsidP="00C40859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оплате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</w:p>
    <w:p w:rsidR="00C40859" w:rsidRPr="00E07E13" w:rsidRDefault="00C40859" w:rsidP="00C40859">
      <w:pPr>
        <w:rPr>
          <w:sz w:val="28"/>
          <w:szCs w:val="28"/>
        </w:rPr>
      </w:pPr>
    </w:p>
    <w:p w:rsidR="00C40859" w:rsidRDefault="00C40859" w:rsidP="00C40859">
      <w:pPr>
        <w:jc w:val="both"/>
        <w:rPr>
          <w:sz w:val="28"/>
          <w:szCs w:val="28"/>
        </w:rPr>
      </w:pPr>
      <w:r w:rsidRPr="00E07E13">
        <w:rPr>
          <w:sz w:val="28"/>
          <w:szCs w:val="28"/>
        </w:rPr>
        <w:tab/>
      </w:r>
      <w:r>
        <w:rPr>
          <w:sz w:val="28"/>
          <w:szCs w:val="28"/>
        </w:rPr>
        <w:t>По результатам рассмотрения запроса о предоставлении сведений, материалов и документов, содержащихся в государственных информационных системах обеспечения градостроительной деятельности, направленного ___________________________________________________</w:t>
      </w:r>
    </w:p>
    <w:p w:rsidR="00C40859" w:rsidRPr="00E07E13" w:rsidRDefault="00C40859" w:rsidP="00C40859">
      <w:pPr>
        <w:ind w:left="4248"/>
        <w:rPr>
          <w:sz w:val="18"/>
          <w:szCs w:val="18"/>
        </w:rPr>
      </w:pPr>
      <w:r w:rsidRPr="00E07E13">
        <w:rPr>
          <w:sz w:val="18"/>
          <w:szCs w:val="18"/>
        </w:rPr>
        <w:t>(дата направления запроса)</w:t>
      </w:r>
    </w:p>
    <w:p w:rsidR="00C40859" w:rsidRDefault="00C40859" w:rsidP="00C40859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зарегистрированного ____________________________________________</w:t>
      </w:r>
    </w:p>
    <w:p w:rsidR="00C40859" w:rsidRPr="00E07E13" w:rsidRDefault="00C40859" w:rsidP="00C40859">
      <w:pPr>
        <w:ind w:left="2124"/>
        <w:jc w:val="center"/>
        <w:rPr>
          <w:sz w:val="18"/>
          <w:szCs w:val="18"/>
        </w:rPr>
      </w:pPr>
      <w:r w:rsidRPr="00E07E13">
        <w:rPr>
          <w:sz w:val="18"/>
          <w:szCs w:val="18"/>
        </w:rPr>
        <w:t>(дата и номер регистрации запроса)</w:t>
      </w:r>
    </w:p>
    <w:p w:rsidR="00C40859" w:rsidRDefault="00C40859" w:rsidP="00C4085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40859" w:rsidRPr="00E07E13" w:rsidRDefault="00C40859" w:rsidP="00C4085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40859" w:rsidRDefault="00C40859" w:rsidP="00C40859">
      <w:pPr>
        <w:jc w:val="center"/>
        <w:rPr>
          <w:sz w:val="18"/>
          <w:szCs w:val="18"/>
        </w:rPr>
      </w:pPr>
      <w:r w:rsidRPr="00E07E13">
        <w:rPr>
          <w:sz w:val="18"/>
          <w:szCs w:val="18"/>
        </w:rPr>
        <w:t>(наименование органа местного самоуправления, уполномоченного на пред</w:t>
      </w:r>
      <w:r>
        <w:rPr>
          <w:sz w:val="18"/>
          <w:szCs w:val="18"/>
        </w:rPr>
        <w:t>оставление сведений, материалов</w:t>
      </w:r>
      <w:r>
        <w:rPr>
          <w:sz w:val="18"/>
          <w:szCs w:val="18"/>
        </w:rPr>
        <w:br/>
      </w:r>
      <w:r w:rsidRPr="00E07E13">
        <w:rPr>
          <w:sz w:val="18"/>
          <w:szCs w:val="18"/>
        </w:rPr>
        <w:t>и документов, содержащихся в государственных информационных системах обеспечения градостроительной деятельности)</w:t>
      </w:r>
    </w:p>
    <w:p w:rsidR="00C40859" w:rsidRPr="00E07E13" w:rsidRDefault="00C40859" w:rsidP="00C40859">
      <w:pPr>
        <w:jc w:val="center"/>
        <w:rPr>
          <w:sz w:val="18"/>
          <w:szCs w:val="18"/>
          <w:highlight w:val="yellow"/>
        </w:rPr>
      </w:pPr>
    </w:p>
    <w:p w:rsidR="00C40859" w:rsidRPr="00E07E13" w:rsidRDefault="00C40859" w:rsidP="00C40859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07E13">
        <w:rPr>
          <w:sz w:val="28"/>
          <w:szCs w:val="28"/>
        </w:rPr>
        <w:t>ведомляет</w:t>
      </w:r>
      <w:r>
        <w:rPr>
          <w:sz w:val="28"/>
          <w:szCs w:val="28"/>
        </w:rPr>
        <w:t>, что общий размер 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составит _________________________ (______________________________)</w:t>
      </w:r>
    </w:p>
    <w:p w:rsidR="00C40859" w:rsidRDefault="00C40859" w:rsidP="00C40859">
      <w:pPr>
        <w:jc w:val="center"/>
        <w:rPr>
          <w:sz w:val="18"/>
          <w:szCs w:val="18"/>
        </w:rPr>
      </w:pPr>
      <w:r w:rsidRPr="00527D20">
        <w:rPr>
          <w:sz w:val="18"/>
          <w:szCs w:val="18"/>
        </w:rPr>
        <w:t>(су</w:t>
      </w:r>
      <w:r>
        <w:rPr>
          <w:sz w:val="18"/>
          <w:szCs w:val="18"/>
        </w:rPr>
        <w:t>м</w:t>
      </w:r>
      <w:r w:rsidRPr="00527D20">
        <w:rPr>
          <w:sz w:val="18"/>
          <w:szCs w:val="18"/>
        </w:rPr>
        <w:t>ма денежных средств, подлежащих оплате (числом и прописью)</w:t>
      </w:r>
    </w:p>
    <w:p w:rsidR="00C40859" w:rsidRPr="00527D20" w:rsidRDefault="00C40859" w:rsidP="00C40859">
      <w:pPr>
        <w:jc w:val="center"/>
        <w:rPr>
          <w:sz w:val="18"/>
          <w:szCs w:val="18"/>
        </w:rPr>
      </w:pPr>
    </w:p>
    <w:p w:rsidR="00C40859" w:rsidRPr="00527D20" w:rsidRDefault="00C40859" w:rsidP="00C40859">
      <w:pPr>
        <w:rPr>
          <w:sz w:val="28"/>
          <w:szCs w:val="28"/>
        </w:rPr>
      </w:pPr>
      <w:r w:rsidRPr="00527D20">
        <w:rPr>
          <w:sz w:val="28"/>
          <w:szCs w:val="28"/>
        </w:rPr>
        <w:t>согласно прилагаемому расчету ____________________________________</w:t>
      </w:r>
    </w:p>
    <w:p w:rsidR="00C40859" w:rsidRDefault="00C40859" w:rsidP="00C408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40859" w:rsidRDefault="00C40859" w:rsidP="00C408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40859" w:rsidRPr="00527D20" w:rsidRDefault="00C40859" w:rsidP="00C408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40859" w:rsidRDefault="00C40859" w:rsidP="00C40859">
      <w:pPr>
        <w:jc w:val="center"/>
        <w:rPr>
          <w:sz w:val="18"/>
          <w:szCs w:val="18"/>
        </w:rPr>
      </w:pPr>
      <w:r w:rsidRPr="00527D20">
        <w:rPr>
          <w:sz w:val="18"/>
          <w:szCs w:val="18"/>
        </w:rPr>
        <w:t>(расчет платы, взимаемой с заявителя в соответствии с подпунктом 2.10.3 пункта 2.10 административного регламента)</w:t>
      </w:r>
    </w:p>
    <w:p w:rsidR="00C40859" w:rsidRPr="00527D20" w:rsidRDefault="00C40859" w:rsidP="00C40859">
      <w:pPr>
        <w:jc w:val="center"/>
        <w:rPr>
          <w:sz w:val="18"/>
          <w:szCs w:val="18"/>
        </w:rPr>
      </w:pPr>
    </w:p>
    <w:p w:rsidR="00C40859" w:rsidRDefault="00C40859" w:rsidP="00C40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Оплату за предоставление сведений, материалов и документов, содержащихся в государственных информационных системах обеспечения </w:t>
      </w:r>
      <w:r>
        <w:rPr>
          <w:sz w:val="28"/>
          <w:szCs w:val="28"/>
        </w:rPr>
        <w:lastRenderedPageBreak/>
        <w:t>градостроительной деятельности, необходимо осуществить в срок</w:t>
      </w:r>
      <w:r>
        <w:rPr>
          <w:sz w:val="28"/>
          <w:szCs w:val="28"/>
        </w:rPr>
        <w:br/>
        <w:t>до ______________________ через банк или иную кредитную организацию</w:t>
      </w:r>
    </w:p>
    <w:p w:rsidR="00C40859" w:rsidRPr="006079D4" w:rsidRDefault="00C40859" w:rsidP="00C40859">
      <w:pPr>
        <w:ind w:left="708" w:firstLine="708"/>
        <w:jc w:val="both"/>
        <w:rPr>
          <w:sz w:val="18"/>
          <w:szCs w:val="18"/>
        </w:rPr>
      </w:pPr>
      <w:r w:rsidRPr="006079D4">
        <w:rPr>
          <w:sz w:val="18"/>
          <w:szCs w:val="18"/>
        </w:rPr>
        <w:t>(срок оплаты)</w:t>
      </w:r>
    </w:p>
    <w:p w:rsidR="00C40859" w:rsidRDefault="00C40859" w:rsidP="00C40859">
      <w:pPr>
        <w:jc w:val="both"/>
        <w:rPr>
          <w:sz w:val="28"/>
          <w:szCs w:val="28"/>
        </w:rPr>
      </w:pPr>
      <w:r>
        <w:rPr>
          <w:sz w:val="28"/>
          <w:szCs w:val="28"/>
        </w:rPr>
        <w:t>путем безналичного платежа по реквизитам, указанным в прилагаемой квитанции.</w:t>
      </w:r>
    </w:p>
    <w:p w:rsidR="00C40859" w:rsidRPr="006079D4" w:rsidRDefault="00C40859" w:rsidP="00C40859">
      <w:pPr>
        <w:jc w:val="both"/>
        <w:rPr>
          <w:sz w:val="18"/>
          <w:szCs w:val="18"/>
        </w:rPr>
      </w:pPr>
    </w:p>
    <w:p w:rsidR="00C40859" w:rsidRDefault="00C40859" w:rsidP="00C40859">
      <w:pPr>
        <w:jc w:val="both"/>
        <w:rPr>
          <w:sz w:val="28"/>
          <w:szCs w:val="28"/>
        </w:rPr>
      </w:pPr>
      <w:r w:rsidRPr="006079D4">
        <w:rPr>
          <w:sz w:val="28"/>
          <w:szCs w:val="28"/>
        </w:rPr>
        <w:tab/>
      </w:r>
      <w:r>
        <w:rPr>
          <w:sz w:val="28"/>
          <w:szCs w:val="28"/>
        </w:rPr>
        <w:t>Информацию об осуществлении оплаты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просим направить ________________________________________________</w:t>
      </w:r>
    </w:p>
    <w:p w:rsidR="00C40859" w:rsidRPr="006079D4" w:rsidRDefault="00C40859" w:rsidP="00C4085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40859" w:rsidRDefault="00C40859" w:rsidP="00C408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(способ направления информации об осуществлении оплаты за предоставление запрашиваемых сведений)</w:t>
      </w:r>
    </w:p>
    <w:p w:rsidR="00C40859" w:rsidRDefault="00C40859" w:rsidP="00C40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0859" w:rsidRDefault="00C40859" w:rsidP="00C40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0859" w:rsidRDefault="00C40859" w:rsidP="00C40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0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36F03">
        <w:rPr>
          <w:rFonts w:ascii="Times New Roman" w:hAnsi="Times New Roman" w:cs="Times New Roman"/>
          <w:sz w:val="28"/>
          <w:szCs w:val="28"/>
        </w:rPr>
        <w:t xml:space="preserve">___ </w:t>
      </w:r>
      <w:r w:rsidRPr="00136F03"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C40859" w:rsidRDefault="00C40859" w:rsidP="00C4085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F03">
        <w:rPr>
          <w:rFonts w:ascii="Times New Roman" w:hAnsi="Times New Roman" w:cs="Times New Roman"/>
          <w:sz w:val="18"/>
          <w:szCs w:val="18"/>
        </w:rPr>
        <w:t>(должность у</w:t>
      </w:r>
      <w:r>
        <w:rPr>
          <w:rFonts w:ascii="Times New Roman" w:hAnsi="Times New Roman" w:cs="Times New Roman"/>
          <w:sz w:val="18"/>
          <w:szCs w:val="18"/>
        </w:rPr>
        <w:t xml:space="preserve">полномоченного лица,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(расшифровка подписи)</w:t>
      </w:r>
    </w:p>
    <w:p w:rsidR="00C40859" w:rsidRDefault="00C40859" w:rsidP="00C4085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органа осуществляющего</w:t>
      </w:r>
    </w:p>
    <w:p w:rsidR="00C40859" w:rsidRDefault="00C40859" w:rsidP="00C4085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F03">
        <w:rPr>
          <w:rFonts w:ascii="Times New Roman" w:hAnsi="Times New Roman" w:cs="Times New Roman"/>
          <w:sz w:val="18"/>
          <w:szCs w:val="18"/>
        </w:rPr>
        <w:t>предоставление</w:t>
      </w:r>
      <w:r>
        <w:rPr>
          <w:rFonts w:ascii="Times New Roman" w:hAnsi="Times New Roman" w:cs="Times New Roman"/>
          <w:sz w:val="18"/>
          <w:szCs w:val="18"/>
        </w:rPr>
        <w:t xml:space="preserve"> сведений,</w:t>
      </w:r>
    </w:p>
    <w:p w:rsidR="00C40859" w:rsidRPr="00136F03" w:rsidRDefault="00C40859" w:rsidP="00C4085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F03">
        <w:rPr>
          <w:rFonts w:ascii="Times New Roman" w:hAnsi="Times New Roman" w:cs="Times New Roman"/>
          <w:sz w:val="18"/>
          <w:szCs w:val="18"/>
        </w:rPr>
        <w:t>документов и материалов)</w:t>
      </w:r>
    </w:p>
    <w:p w:rsidR="00C40859" w:rsidRPr="00136F03" w:rsidRDefault="00C40859" w:rsidP="00C40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0859" w:rsidRPr="00136F03" w:rsidRDefault="00C40859" w:rsidP="00C40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03">
        <w:rPr>
          <w:rFonts w:ascii="Times New Roman" w:hAnsi="Times New Roman" w:cs="Times New Roman"/>
          <w:sz w:val="28"/>
          <w:szCs w:val="28"/>
        </w:rPr>
        <w:t xml:space="preserve">"___" ___________ 20__ г. </w:t>
      </w:r>
    </w:p>
    <w:p w:rsidR="00C40859" w:rsidRDefault="00C40859" w:rsidP="00C40859">
      <w:pPr>
        <w:pStyle w:val="ConsPlusNonformat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40859" w:rsidRPr="006079D4" w:rsidRDefault="00C40859" w:rsidP="00C40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EBB" w:rsidRDefault="00343EBB" w:rsidP="00C408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859" w:rsidRPr="006079D4" w:rsidRDefault="00C40859" w:rsidP="00C408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>К настоящему уведомлению прилагается: _______________________</w:t>
      </w:r>
    </w:p>
    <w:p w:rsidR="00C40859" w:rsidRPr="006079D4" w:rsidRDefault="00C40859" w:rsidP="00C40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Pr="006079D4" w:rsidRDefault="00C40859" w:rsidP="00C40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Pr="006079D4" w:rsidRDefault="00C40859" w:rsidP="00C408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и реквизиты документа</w:t>
      </w:r>
      <w:r w:rsidRPr="006079D4">
        <w:rPr>
          <w:rFonts w:ascii="Times New Roman" w:hAnsi="Times New Roman" w:cs="Times New Roman"/>
          <w:sz w:val="18"/>
          <w:szCs w:val="18"/>
        </w:rPr>
        <w:t>, прилагаем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6079D4">
        <w:rPr>
          <w:rFonts w:ascii="Times New Roman" w:hAnsi="Times New Roman" w:cs="Times New Roman"/>
          <w:sz w:val="18"/>
          <w:szCs w:val="18"/>
        </w:rPr>
        <w:t xml:space="preserve"> к настоящему уведомлению)</w:t>
      </w:r>
    </w:p>
    <w:p w:rsidR="00C40859" w:rsidRPr="00F138BF" w:rsidRDefault="00C40859" w:rsidP="00C40859">
      <w:pPr>
        <w:spacing w:after="200" w:line="276" w:lineRule="auto"/>
        <w:rPr>
          <w:sz w:val="18"/>
          <w:szCs w:val="1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Default="00C40859" w:rsidP="00C40859">
      <w:pPr>
        <w:rPr>
          <w:sz w:val="28"/>
          <w:szCs w:val="28"/>
          <w:highlight w:val="yellow"/>
        </w:rPr>
      </w:pPr>
    </w:p>
    <w:p w:rsidR="00C40859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8D74FB" w:rsidRDefault="008D74FB" w:rsidP="008D74FB">
      <w:pPr>
        <w:ind w:left="4962"/>
      </w:pPr>
      <w:r w:rsidRPr="008D74FB">
        <w:t>П</w:t>
      </w:r>
      <w:r>
        <w:t>РИЛОЖЕНИЕ 3</w:t>
      </w:r>
    </w:p>
    <w:p w:rsidR="008D74FB" w:rsidRPr="008D74FB" w:rsidRDefault="008D74FB" w:rsidP="008D74FB">
      <w:pPr>
        <w:ind w:left="4962"/>
      </w:pPr>
      <w:r w:rsidRPr="008D74FB">
        <w:t xml:space="preserve">                            </w:t>
      </w:r>
    </w:p>
    <w:p w:rsidR="008D74FB" w:rsidRPr="008D74FB" w:rsidRDefault="008D74FB" w:rsidP="008D74FB">
      <w:pPr>
        <w:ind w:left="4962"/>
      </w:pPr>
      <w:r w:rsidRPr="008D74FB">
        <w:t>к административному регламенту предоставления муниципальной услуги "Предоставление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деятельности"</w:t>
      </w:r>
    </w:p>
    <w:p w:rsidR="008D74FB" w:rsidRPr="008D74FB" w:rsidRDefault="008D74FB" w:rsidP="00C40859">
      <w:pPr>
        <w:ind w:left="4962"/>
      </w:pPr>
    </w:p>
    <w:p w:rsidR="00C40859" w:rsidRPr="008D74FB" w:rsidRDefault="00C40859" w:rsidP="00C40859">
      <w:pPr>
        <w:ind w:left="4962"/>
        <w:rPr>
          <w:sz w:val="26"/>
          <w:szCs w:val="26"/>
        </w:rPr>
      </w:pPr>
    </w:p>
    <w:p w:rsidR="00C40859" w:rsidRPr="008D74FB" w:rsidRDefault="008D74FB" w:rsidP="00C40859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6"/>
          <w:szCs w:val="26"/>
        </w:rPr>
      </w:pPr>
      <w:r w:rsidRPr="008D74FB">
        <w:rPr>
          <w:sz w:val="26"/>
          <w:szCs w:val="26"/>
        </w:rPr>
        <w:t>БЛОК</w:t>
      </w:r>
      <w:r w:rsidR="00C40859" w:rsidRPr="008D74FB">
        <w:rPr>
          <w:sz w:val="26"/>
          <w:szCs w:val="26"/>
        </w:rPr>
        <w:t>-</w:t>
      </w:r>
      <w:r w:rsidRPr="008D74FB">
        <w:rPr>
          <w:sz w:val="26"/>
          <w:szCs w:val="26"/>
        </w:rPr>
        <w:t>СХЕМА</w:t>
      </w:r>
    </w:p>
    <w:p w:rsidR="00C40859" w:rsidRDefault="008D74FB" w:rsidP="00C40859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6"/>
          <w:szCs w:val="26"/>
        </w:rPr>
      </w:pPr>
      <w:r w:rsidRPr="008D74FB">
        <w:rPr>
          <w:sz w:val="26"/>
          <w:szCs w:val="26"/>
        </w:rPr>
        <w:t>предоставления муниципальной услуги «</w:t>
      </w:r>
      <w:r w:rsidR="00C40859" w:rsidRPr="008D74FB">
        <w:rPr>
          <w:sz w:val="26"/>
          <w:szCs w:val="26"/>
        </w:rPr>
        <w:t>Предоставление сведений, докуме</w:t>
      </w:r>
      <w:r w:rsidRPr="008D74FB">
        <w:rPr>
          <w:sz w:val="26"/>
          <w:szCs w:val="26"/>
        </w:rPr>
        <w:t>нтов и материалов, содержащихся</w:t>
      </w:r>
      <w:r>
        <w:rPr>
          <w:sz w:val="26"/>
          <w:szCs w:val="26"/>
        </w:rPr>
        <w:t xml:space="preserve"> </w:t>
      </w:r>
      <w:r w:rsidR="00C40859" w:rsidRPr="008D74FB">
        <w:rPr>
          <w:sz w:val="26"/>
          <w:szCs w:val="26"/>
        </w:rPr>
        <w:t>в государственных информационных системах обеспечения градостроительной деятельности</w:t>
      </w:r>
      <w:r w:rsidRPr="008D74FB">
        <w:rPr>
          <w:sz w:val="26"/>
          <w:szCs w:val="26"/>
        </w:rPr>
        <w:t>»</w:t>
      </w:r>
    </w:p>
    <w:p w:rsidR="008D74FB" w:rsidRPr="008D74FB" w:rsidRDefault="008D74FB" w:rsidP="00C40859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6"/>
          <w:szCs w:val="26"/>
        </w:rPr>
      </w:pPr>
    </w:p>
    <w:p w:rsidR="00C40859" w:rsidRPr="00F138BF" w:rsidRDefault="00F879D6" w:rsidP="00C40859">
      <w:pPr>
        <w:jc w:val="center"/>
        <w:rPr>
          <w:sz w:val="28"/>
          <w:szCs w:val="28"/>
          <w:highlight w:val="yellow"/>
        </w:rPr>
      </w:pPr>
      <w:r w:rsidRPr="00F879D6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8" o:spid="_x0000_s1050" type="#_x0000_t202" style="position:absolute;left:0;text-align:left;margin-left:123.45pt;margin-top:7.65pt;width:206.7pt;height:79.5pt;z-index:251648512;visibility:visible;mso-position-horizontal-relative:margin">
            <v:textbox style="mso-next-textbox:#Text Box 128">
              <w:txbxContent>
                <w:p w:rsidR="00C40859" w:rsidRDefault="00C40859" w:rsidP="00C40859">
                  <w:pPr>
                    <w:jc w:val="center"/>
                  </w:pPr>
                  <w:r>
                    <w:t>Прием и регистрация документов</w:t>
                  </w:r>
                </w:p>
                <w:p w:rsidR="00C40859" w:rsidRPr="003E2C7B" w:rsidRDefault="00C40859" w:rsidP="00C40859">
                  <w:pPr>
                    <w:jc w:val="center"/>
                    <w:rPr>
                      <w:b/>
                      <w:bCs/>
                    </w:rPr>
                  </w:pPr>
                  <w:r w:rsidRPr="003E2C7B">
                    <w:t>(</w:t>
                  </w:r>
                  <w:r w:rsidRPr="003E2C7B">
                    <w:rPr>
                      <w:b/>
                      <w:bCs/>
                    </w:rPr>
                    <w:t>1 рабочий день)</w:t>
                  </w:r>
                </w:p>
                <w:p w:rsidR="00C40859" w:rsidRPr="003E2C7B" w:rsidRDefault="00C40859" w:rsidP="00C40859">
                  <w:pPr>
                    <w:jc w:val="center"/>
                    <w:rPr>
                      <w:bCs/>
                    </w:rPr>
                  </w:pPr>
                  <w:r w:rsidRPr="003E2C7B">
                    <w:rPr>
                      <w:bCs/>
                    </w:rPr>
                    <w:t>Направление уведомления об отказе в приеме к рассмотрению запроса</w:t>
                  </w:r>
                </w:p>
                <w:p w:rsidR="00C40859" w:rsidRPr="00E237EC" w:rsidRDefault="00C40859" w:rsidP="00C40859">
                  <w:pPr>
                    <w:jc w:val="center"/>
                  </w:pPr>
                  <w:r w:rsidRPr="003E2C7B">
                    <w:t xml:space="preserve"> (</w:t>
                  </w:r>
                  <w:r w:rsidRPr="003E2C7B">
                    <w:rPr>
                      <w:b/>
                      <w:bCs/>
                    </w:rPr>
                    <w:t>3 рабочих дня)</w:t>
                  </w:r>
                </w:p>
              </w:txbxContent>
            </v:textbox>
            <w10:wrap anchorx="margin"/>
          </v:shape>
        </w:pict>
      </w:r>
    </w:p>
    <w:p w:rsidR="00C40859" w:rsidRPr="00F138BF" w:rsidRDefault="00C40859" w:rsidP="00C40859">
      <w:pPr>
        <w:jc w:val="center"/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jc w:val="center"/>
        <w:rPr>
          <w:sz w:val="28"/>
          <w:szCs w:val="28"/>
          <w:highlight w:val="yellow"/>
        </w:rPr>
      </w:pPr>
    </w:p>
    <w:p w:rsidR="00C40859" w:rsidRDefault="00C40859" w:rsidP="00C40859">
      <w:pPr>
        <w:tabs>
          <w:tab w:val="center" w:pos="4535"/>
          <w:tab w:val="left" w:pos="564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0859" w:rsidRDefault="00C40859" w:rsidP="00C40859">
      <w:pPr>
        <w:tabs>
          <w:tab w:val="center" w:pos="4535"/>
          <w:tab w:val="left" w:pos="5647"/>
        </w:tabs>
        <w:rPr>
          <w:sz w:val="28"/>
          <w:szCs w:val="28"/>
        </w:rPr>
      </w:pPr>
    </w:p>
    <w:p w:rsidR="00C40859" w:rsidRDefault="00F879D6" w:rsidP="00C40859">
      <w:pPr>
        <w:tabs>
          <w:tab w:val="center" w:pos="4535"/>
          <w:tab w:val="left" w:pos="5647"/>
        </w:tabs>
        <w:rPr>
          <w:sz w:val="28"/>
          <w:szCs w:val="28"/>
        </w:rPr>
      </w:pPr>
      <w:r w:rsidRPr="00F879D6">
        <w:rPr>
          <w:noProof/>
        </w:rPr>
        <w:pict>
          <v:line id="Line 143" o:spid="_x0000_s1054" style="position:absolute;z-index:251652608;visibility:visible" from="227.35pt,7.25pt" to="227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C40859" w:rsidRPr="001C57FA" w:rsidRDefault="00F879D6" w:rsidP="00C40859">
      <w:pPr>
        <w:jc w:val="center"/>
        <w:rPr>
          <w:sz w:val="28"/>
          <w:szCs w:val="28"/>
          <w:highlight w:val="lightGray"/>
        </w:rPr>
      </w:pPr>
      <w:r w:rsidRPr="00F879D6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8" type="#_x0000_t88" style="position:absolute;left:0;text-align:left;margin-left:370.75pt;margin-top:11.2pt;width:16.25pt;height:160.3pt;z-index:251656704" adj=",10748"/>
        </w:pict>
      </w:r>
      <w:r w:rsidRPr="00F879D6">
        <w:rPr>
          <w:noProof/>
          <w:highlight w:val="yellow"/>
        </w:rPr>
        <w:pict>
          <v:rect id="Rectangle 132" o:spid="_x0000_s1051" style="position:absolute;left:0;text-align:left;margin-left:3.7pt;margin-top:10.9pt;width:359.55pt;height:47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Rectangle 132">
              <w:txbxContent>
                <w:p w:rsidR="00C40859" w:rsidRDefault="00C40859" w:rsidP="00C40859">
                  <w:pPr>
                    <w:jc w:val="center"/>
                  </w:pPr>
                  <w:r w:rsidRPr="00D45581">
                    <w:t>Р</w:t>
                  </w:r>
                  <w:r>
                    <w:t>ассмотрение запроса и приложенных к нему документов;</w:t>
                  </w:r>
                </w:p>
                <w:p w:rsidR="00C40859" w:rsidRPr="00784851" w:rsidRDefault="00C40859" w:rsidP="00C40859">
                  <w:pPr>
                    <w:jc w:val="center"/>
                  </w:pPr>
                  <w:r>
                    <w:t>определение общего размера платы за предоставление сведений ГИСОГД</w:t>
                  </w:r>
                </w:p>
              </w:txbxContent>
            </v:textbox>
          </v:rect>
        </w:pict>
      </w:r>
    </w:p>
    <w:p w:rsidR="00C40859" w:rsidRPr="00F138BF" w:rsidRDefault="00C40859" w:rsidP="00C40859">
      <w:pPr>
        <w:jc w:val="center"/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jc w:val="center"/>
        <w:rPr>
          <w:sz w:val="28"/>
          <w:szCs w:val="28"/>
          <w:highlight w:val="yellow"/>
        </w:rPr>
      </w:pPr>
    </w:p>
    <w:p w:rsidR="00C40859" w:rsidRPr="00F138BF" w:rsidRDefault="00F879D6" w:rsidP="00C40859">
      <w:pPr>
        <w:rPr>
          <w:sz w:val="28"/>
          <w:szCs w:val="28"/>
          <w:highlight w:val="yellow"/>
        </w:rPr>
      </w:pPr>
      <w:r w:rsidRPr="00F879D6">
        <w:rPr>
          <w:noProof/>
        </w:rPr>
        <w:pict>
          <v:line id="_x0000_s1057" style="position:absolute;z-index:251655680;visibility:visible" from="98.4pt,10.35pt" to="98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  <w:r w:rsidRPr="00F879D6">
        <w:rPr>
          <w:noProof/>
        </w:rPr>
        <w:pict>
          <v:line id="_x0000_s1056" style="position:absolute;z-index:251654656;visibility:visible" from="286.85pt,10.35pt" to="286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C40859" w:rsidRPr="00F138BF" w:rsidRDefault="00F879D6" w:rsidP="00C40859">
      <w:pPr>
        <w:jc w:val="center"/>
        <w:rPr>
          <w:sz w:val="28"/>
          <w:szCs w:val="28"/>
          <w:highlight w:val="yellow"/>
        </w:rPr>
      </w:pPr>
      <w:r w:rsidRPr="00F879D6">
        <w:rPr>
          <w:noProof/>
        </w:rPr>
        <w:pict>
          <v:rect id="_x0000_s1055" style="position:absolute;left:0;text-align:left;margin-left:3.7pt;margin-top:11.8pt;width:192.35pt;height:112.8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_x0000_s1055">
              <w:txbxContent>
                <w:p w:rsidR="00C40859" w:rsidRDefault="00C40859" w:rsidP="00C40859">
                  <w:pPr>
                    <w:jc w:val="center"/>
                  </w:pPr>
                  <w:r>
                    <w:t>Направление уведомления об отказе в предоставлении сведений ГИСОГД при наличии оснований, предусмотренных подпунктами</w:t>
                  </w:r>
                  <w:r>
                    <w:br/>
                    <w:t>1 – 3, 5, 6 пункта 2.9.2 административного регламента</w:t>
                  </w:r>
                </w:p>
                <w:p w:rsidR="00C40859" w:rsidRDefault="00C40859" w:rsidP="00C40859">
                  <w:pPr>
                    <w:jc w:val="center"/>
                    <w:rPr>
                      <w:b/>
                    </w:rPr>
                  </w:pPr>
                  <w:r w:rsidRPr="00127D41">
                    <w:t>(</w:t>
                  </w:r>
                  <w:r w:rsidRPr="00287452">
                    <w:rPr>
                      <w:b/>
                    </w:rPr>
                    <w:t>2</w:t>
                  </w:r>
                  <w:r w:rsidRPr="00127D41">
                    <w:rPr>
                      <w:b/>
                    </w:rPr>
                    <w:t xml:space="preserve"> рабочих дня)</w:t>
                  </w:r>
                  <w:r>
                    <w:rPr>
                      <w:b/>
                    </w:rPr>
                    <w:t xml:space="preserve"> </w:t>
                  </w:r>
                </w:p>
                <w:p w:rsidR="00C40859" w:rsidRPr="00CE7012" w:rsidRDefault="00C40859" w:rsidP="00C4085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0" style="position:absolute;left:0;text-align:left;margin-left:415.15pt;margin-top:-20.7pt;width:34.45pt;height:90.8pt;rotation:90;z-index:251658752">
            <v:textbox>
              <w:txbxContent>
                <w:p w:rsidR="00C40859" w:rsidRDefault="00C40859" w:rsidP="00C408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 рабочих дня</w:t>
                  </w:r>
                </w:p>
              </w:txbxContent>
            </v:textbox>
          </v:rect>
        </w:pict>
      </w:r>
      <w:r w:rsidRPr="00F879D6">
        <w:rPr>
          <w:noProof/>
          <w:highlight w:val="yellow"/>
        </w:rPr>
        <w:pict>
          <v:rect id="Rectangle 138" o:spid="_x0000_s1052" style="position:absolute;left:0;text-align:left;margin-left:208.6pt;margin-top:11.8pt;width:154.65pt;height:94.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Rectangle 138">
              <w:txbxContent>
                <w:p w:rsidR="00C40859" w:rsidRDefault="00C40859" w:rsidP="00C40859">
                  <w:pPr>
                    <w:jc w:val="center"/>
                  </w:pPr>
                  <w:r w:rsidRPr="00784851">
                    <w:t xml:space="preserve">Определение общего размера платы </w:t>
                  </w:r>
                  <w:r>
                    <w:t>за предоставление сведений ГИСОГД; направление заявителю уведомления</w:t>
                  </w:r>
                </w:p>
                <w:p w:rsidR="00C40859" w:rsidRPr="00784851" w:rsidRDefault="00C40859" w:rsidP="00C40859">
                  <w:pPr>
                    <w:jc w:val="center"/>
                  </w:pPr>
                  <w:r>
                    <w:t>об оплате</w:t>
                  </w:r>
                </w:p>
              </w:txbxContent>
            </v:textbox>
          </v:rect>
        </w:pict>
      </w:r>
    </w:p>
    <w:p w:rsidR="00C40859" w:rsidRPr="00F138BF" w:rsidRDefault="00C40859" w:rsidP="00C40859">
      <w:pPr>
        <w:jc w:val="right"/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jc w:val="center"/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jc w:val="center"/>
        <w:rPr>
          <w:sz w:val="28"/>
          <w:szCs w:val="28"/>
          <w:highlight w:val="yellow"/>
        </w:rPr>
      </w:pPr>
    </w:p>
    <w:p w:rsidR="00C40859" w:rsidRPr="00F138BF" w:rsidRDefault="00F879D6" w:rsidP="00C40859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rect id="_x0000_s1066" style="position:absolute;left:0;text-align:left;margin-left:389.85pt;margin-top:14.7pt;width:98.9pt;height:98.3pt;rotation:90;z-index:251664896">
            <v:textbox>
              <w:txbxContent>
                <w:p w:rsidR="00C40859" w:rsidRPr="008E579B" w:rsidRDefault="00C40859" w:rsidP="00C40859">
                  <w:pPr>
                    <w:jc w:val="center"/>
                    <w:rPr>
                      <w:b/>
                    </w:rPr>
                  </w:pPr>
                  <w:r w:rsidRPr="008E579B">
                    <w:rPr>
                      <w:b/>
                    </w:rPr>
                    <w:t>7 рабочих дней</w:t>
                  </w:r>
                </w:p>
                <w:p w:rsidR="00C40859" w:rsidRPr="008E579B" w:rsidRDefault="00C40859" w:rsidP="00C40859">
                  <w:pPr>
                    <w:jc w:val="center"/>
                  </w:pPr>
                  <w:r w:rsidRPr="008E579B">
                    <w:t>(со дня направления заявителю уведомления об оплате)</w:t>
                  </w:r>
                </w:p>
              </w:txbxContent>
            </v:textbox>
          </v:rect>
        </w:pict>
      </w:r>
    </w:p>
    <w:p w:rsidR="00C40859" w:rsidRPr="00F138BF" w:rsidRDefault="00C40859" w:rsidP="00C40859">
      <w:pPr>
        <w:jc w:val="center"/>
        <w:rPr>
          <w:sz w:val="28"/>
          <w:szCs w:val="28"/>
          <w:highlight w:val="yellow"/>
        </w:rPr>
      </w:pPr>
    </w:p>
    <w:p w:rsidR="00C40859" w:rsidRPr="00F138BF" w:rsidRDefault="00F879D6" w:rsidP="00C40859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_x0000_s1065" type="#_x0000_t88" style="position:absolute;left:0;text-align:left;margin-left:370.75pt;margin-top:10.55pt;width:16.25pt;height:70.55pt;z-index:251663872" adj=",10748"/>
        </w:pict>
      </w:r>
      <w:r w:rsidRPr="00F879D6">
        <w:rPr>
          <w:noProof/>
        </w:rPr>
        <w:pict>
          <v:line id="_x0000_s1062" style="position:absolute;left:0;text-align:left;z-index:251660800;visibility:visible" from="286.85pt,10.55pt" to="286.8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C40859" w:rsidRDefault="00F879D6" w:rsidP="00C40859">
      <w:pPr>
        <w:tabs>
          <w:tab w:val="left" w:pos="35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4" style="position:absolute;left:0;text-align:left;margin-left:208.6pt;margin-top:11.95pt;width:154.65pt;height:63.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064">
              <w:txbxContent>
                <w:p w:rsidR="00C40859" w:rsidRPr="008E579B" w:rsidRDefault="00C40859" w:rsidP="00C40859">
                  <w:pPr>
                    <w:jc w:val="center"/>
                  </w:pPr>
                  <w:r>
                    <w:t xml:space="preserve">Поступление в полном объеме оплаты за предоставление сведений ГИСОГД </w:t>
                  </w:r>
                </w:p>
              </w:txbxContent>
            </v:textbox>
          </v:rect>
        </w:pict>
      </w:r>
    </w:p>
    <w:p w:rsidR="00C40859" w:rsidRDefault="00C40859" w:rsidP="00C40859">
      <w:pPr>
        <w:tabs>
          <w:tab w:val="left" w:pos="3570"/>
        </w:tabs>
        <w:jc w:val="center"/>
        <w:rPr>
          <w:sz w:val="28"/>
          <w:szCs w:val="28"/>
        </w:rPr>
      </w:pPr>
    </w:p>
    <w:p w:rsidR="00C40859" w:rsidRDefault="00C40859" w:rsidP="00C40859">
      <w:pPr>
        <w:tabs>
          <w:tab w:val="left" w:pos="3570"/>
        </w:tabs>
        <w:jc w:val="center"/>
        <w:rPr>
          <w:sz w:val="28"/>
          <w:szCs w:val="28"/>
        </w:rPr>
      </w:pPr>
    </w:p>
    <w:p w:rsidR="00C40859" w:rsidRDefault="00F879D6" w:rsidP="00C40859">
      <w:pPr>
        <w:tabs>
          <w:tab w:val="left" w:pos="3570"/>
        </w:tabs>
        <w:jc w:val="center"/>
        <w:rPr>
          <w:sz w:val="28"/>
          <w:szCs w:val="28"/>
        </w:rPr>
      </w:pPr>
      <w:r w:rsidRPr="00F879D6">
        <w:rPr>
          <w:b/>
          <w:noProof/>
        </w:rPr>
        <w:pict>
          <v:rect id="_x0000_s1059" style="position:absolute;left:0;text-align:left;margin-left:3.5pt;margin-top:-20.1pt;width:88.25pt;height:132.75pt;rotation:270;z-index:251657728">
            <v:textbox style="mso-next-textbox:#_x0000_s1059">
              <w:txbxContent>
                <w:p w:rsidR="00C40859" w:rsidRDefault="00C40859" w:rsidP="00C40859">
                  <w:pPr>
                    <w:jc w:val="center"/>
                    <w:rPr>
                      <w:b/>
                    </w:rPr>
                  </w:pPr>
                  <w:r w:rsidRPr="00DA6CFC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 рабочих дней</w:t>
                  </w:r>
                </w:p>
                <w:p w:rsidR="00C40859" w:rsidRDefault="00C40859" w:rsidP="00C40859">
                  <w:pPr>
                    <w:jc w:val="center"/>
                  </w:pPr>
                  <w:r>
                    <w:t>(со дня осуществления заявителем платы за предоставление сведений ГИСОГД)</w:t>
                  </w:r>
                </w:p>
              </w:txbxContent>
            </v:textbox>
          </v:rect>
        </w:pict>
      </w:r>
    </w:p>
    <w:p w:rsidR="00C40859" w:rsidRDefault="00F879D6" w:rsidP="00C40859">
      <w:pPr>
        <w:tabs>
          <w:tab w:val="left" w:pos="35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7" style="position:absolute;left:0;text-align:left;z-index:251665920;visibility:visible" from="355.7pt,11.25pt" to="355.7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  <w:r w:rsidRPr="00F879D6">
        <w:rPr>
          <w:b/>
          <w:noProof/>
          <w:sz w:val="28"/>
          <w:szCs w:val="28"/>
        </w:rPr>
        <w:pict>
          <v:line id="_x0000_s1068" style="position:absolute;left:0;text-align:left;z-index:251666944;visibility:visible" from="227.35pt,11.25pt" to="227.3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C40859" w:rsidRPr="008E579B" w:rsidRDefault="00F879D6" w:rsidP="00C40859">
      <w:pPr>
        <w:tabs>
          <w:tab w:val="left" w:pos="3570"/>
        </w:tabs>
        <w:ind w:firstLine="2124"/>
        <w:jc w:val="center"/>
        <w:rPr>
          <w:b/>
          <w:sz w:val="28"/>
          <w:szCs w:val="28"/>
        </w:rPr>
      </w:pPr>
      <w:r w:rsidRPr="00F879D6">
        <w:rPr>
          <w:noProof/>
        </w:rPr>
        <w:pict>
          <v:shape id="_x0000_s1069" type="#_x0000_t88" style="position:absolute;left:0;text-align:left;margin-left:117.6pt;margin-top:.5pt;width:16.25pt;height:54.1pt;rotation:180;z-index:251667968" adj=",10748"/>
        </w:pict>
      </w:r>
      <w:r w:rsidR="00C40859">
        <w:rPr>
          <w:b/>
          <w:sz w:val="28"/>
          <w:szCs w:val="28"/>
        </w:rPr>
        <w:t xml:space="preserve">       ДА               НЕТ</w:t>
      </w:r>
    </w:p>
    <w:p w:rsidR="00C40859" w:rsidRPr="00F138BF" w:rsidRDefault="00F879D6" w:rsidP="00C40859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rect id="_x0000_s1063" style="position:absolute;left:0;text-align:left;margin-left:274.95pt;margin-top:1.9pt;width:143.5pt;height:152.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063">
              <w:txbxContent>
                <w:p w:rsidR="00C40859" w:rsidRDefault="00C40859" w:rsidP="00C40859">
                  <w:pPr>
                    <w:jc w:val="center"/>
                  </w:pPr>
                  <w:r>
                    <w:t>Направление уведомления об отказе</w:t>
                  </w:r>
                  <w:r>
                    <w:br/>
                    <w:t xml:space="preserve">в предоставлении сведений ГИСОГД </w:t>
                  </w:r>
                  <w:r w:rsidRPr="009136C8">
                    <w:t>при наличии оснований, предусмотренных подпунктом 4 пункта 2.9.2 административного регламента</w:t>
                  </w:r>
                </w:p>
                <w:p w:rsidR="00C40859" w:rsidRDefault="00C40859" w:rsidP="00C40859">
                  <w:pPr>
                    <w:jc w:val="center"/>
                    <w:rPr>
                      <w:b/>
                    </w:rPr>
                  </w:pPr>
                  <w:r>
                    <w:t xml:space="preserve"> </w:t>
                  </w:r>
                  <w:r w:rsidRPr="00372C2D">
                    <w:t>(</w:t>
                  </w:r>
                  <w:r w:rsidRPr="00372C2D">
                    <w:rPr>
                      <w:b/>
                    </w:rPr>
                    <w:t>2 рабочих дня)</w:t>
                  </w:r>
                  <w:r>
                    <w:rPr>
                      <w:b/>
                    </w:rPr>
                    <w:t xml:space="preserve"> </w:t>
                  </w:r>
                </w:p>
                <w:p w:rsidR="00C40859" w:rsidRPr="00784851" w:rsidRDefault="00C40859" w:rsidP="00C4085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1" style="position:absolute;left:0;text-align:left;margin-left:139.5pt;margin-top:1.9pt;width:123.35pt;height:36.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061">
              <w:txbxContent>
                <w:p w:rsidR="00C40859" w:rsidRPr="00784851" w:rsidRDefault="00C40859" w:rsidP="00C40859">
                  <w:pPr>
                    <w:jc w:val="center"/>
                  </w:pPr>
                  <w:r>
                    <w:t>Предоставление сведений ГИСОГД</w:t>
                  </w:r>
                </w:p>
              </w:txbxContent>
            </v:textbox>
          </v:rect>
        </w:pict>
      </w:r>
    </w:p>
    <w:p w:rsidR="00C40859" w:rsidRPr="008D7BC9" w:rsidRDefault="00C40859" w:rsidP="00C40859">
      <w:pPr>
        <w:jc w:val="center"/>
        <w:rPr>
          <w:sz w:val="28"/>
          <w:szCs w:val="28"/>
        </w:rPr>
      </w:pPr>
    </w:p>
    <w:p w:rsidR="00C40859" w:rsidRPr="008D7BC9" w:rsidRDefault="00C40859" w:rsidP="00C40859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</w:p>
    <w:p w:rsidR="004F1556" w:rsidRPr="00DF59C5" w:rsidRDefault="004F1556" w:rsidP="004F1556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sectPr w:rsidR="004F1556" w:rsidRPr="00DF59C5" w:rsidSect="00302CF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FF8" w:rsidRDefault="004C4FF8" w:rsidP="00FB32DD">
      <w:r>
        <w:separator/>
      </w:r>
    </w:p>
  </w:endnote>
  <w:endnote w:type="continuationSeparator" w:id="1">
    <w:p w:rsidR="004C4FF8" w:rsidRDefault="004C4FF8" w:rsidP="00FB3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FF8" w:rsidRDefault="004C4FF8" w:rsidP="00FB32DD">
      <w:r>
        <w:separator/>
      </w:r>
    </w:p>
  </w:footnote>
  <w:footnote w:type="continuationSeparator" w:id="1">
    <w:p w:rsidR="004C4FF8" w:rsidRDefault="004C4FF8" w:rsidP="00FB3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CAA"/>
    <w:multiLevelType w:val="hybridMultilevel"/>
    <w:tmpl w:val="B09279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026FF"/>
    <w:rsid w:val="00002A8C"/>
    <w:rsid w:val="0001284A"/>
    <w:rsid w:val="000160AC"/>
    <w:rsid w:val="00017465"/>
    <w:rsid w:val="000322EB"/>
    <w:rsid w:val="0003394C"/>
    <w:rsid w:val="0004614A"/>
    <w:rsid w:val="000554C9"/>
    <w:rsid w:val="00056D6B"/>
    <w:rsid w:val="00067D53"/>
    <w:rsid w:val="0007771B"/>
    <w:rsid w:val="0008390F"/>
    <w:rsid w:val="000A7B64"/>
    <w:rsid w:val="000B339B"/>
    <w:rsid w:val="000C4EC9"/>
    <w:rsid w:val="000C6BF7"/>
    <w:rsid w:val="000D5629"/>
    <w:rsid w:val="000D67AB"/>
    <w:rsid w:val="000E4686"/>
    <w:rsid w:val="00104A9C"/>
    <w:rsid w:val="00112A76"/>
    <w:rsid w:val="0011318C"/>
    <w:rsid w:val="00123866"/>
    <w:rsid w:val="00182800"/>
    <w:rsid w:val="001B7641"/>
    <w:rsid w:val="001C3FB2"/>
    <w:rsid w:val="001C6A85"/>
    <w:rsid w:val="001C7AB1"/>
    <w:rsid w:val="001D0C17"/>
    <w:rsid w:val="001D6A42"/>
    <w:rsid w:val="001E7E75"/>
    <w:rsid w:val="001F29F0"/>
    <w:rsid w:val="0020044D"/>
    <w:rsid w:val="00207981"/>
    <w:rsid w:val="002118EB"/>
    <w:rsid w:val="00227BB2"/>
    <w:rsid w:val="002474F2"/>
    <w:rsid w:val="00247670"/>
    <w:rsid w:val="002541E2"/>
    <w:rsid w:val="00264058"/>
    <w:rsid w:val="00265F26"/>
    <w:rsid w:val="00267696"/>
    <w:rsid w:val="00270906"/>
    <w:rsid w:val="00271773"/>
    <w:rsid w:val="00276208"/>
    <w:rsid w:val="002820A3"/>
    <w:rsid w:val="00284EE2"/>
    <w:rsid w:val="002868CB"/>
    <w:rsid w:val="00295ABB"/>
    <w:rsid w:val="002A5880"/>
    <w:rsid w:val="002A5A1B"/>
    <w:rsid w:val="002B4CFB"/>
    <w:rsid w:val="002C0CAD"/>
    <w:rsid w:val="002C1035"/>
    <w:rsid w:val="002C2E90"/>
    <w:rsid w:val="002D753F"/>
    <w:rsid w:val="002E48D5"/>
    <w:rsid w:val="002F13F7"/>
    <w:rsid w:val="002F2156"/>
    <w:rsid w:val="00302CFC"/>
    <w:rsid w:val="003135E4"/>
    <w:rsid w:val="00313D09"/>
    <w:rsid w:val="003176F2"/>
    <w:rsid w:val="00341282"/>
    <w:rsid w:val="00343EBB"/>
    <w:rsid w:val="00356F2A"/>
    <w:rsid w:val="0035774F"/>
    <w:rsid w:val="003617AE"/>
    <w:rsid w:val="0036319E"/>
    <w:rsid w:val="00381114"/>
    <w:rsid w:val="00382265"/>
    <w:rsid w:val="00390F8C"/>
    <w:rsid w:val="00391E46"/>
    <w:rsid w:val="003A3851"/>
    <w:rsid w:val="003B339D"/>
    <w:rsid w:val="003B67A6"/>
    <w:rsid w:val="003B7E68"/>
    <w:rsid w:val="003C21F3"/>
    <w:rsid w:val="003D4D21"/>
    <w:rsid w:val="003E2A2A"/>
    <w:rsid w:val="003F6F17"/>
    <w:rsid w:val="004026FF"/>
    <w:rsid w:val="00405A06"/>
    <w:rsid w:val="004249C8"/>
    <w:rsid w:val="0043048B"/>
    <w:rsid w:val="00437080"/>
    <w:rsid w:val="00442BE0"/>
    <w:rsid w:val="004439AC"/>
    <w:rsid w:val="004443EC"/>
    <w:rsid w:val="0044666E"/>
    <w:rsid w:val="0045131C"/>
    <w:rsid w:val="00451DA3"/>
    <w:rsid w:val="00455FCA"/>
    <w:rsid w:val="0046177D"/>
    <w:rsid w:val="004741D4"/>
    <w:rsid w:val="0048450C"/>
    <w:rsid w:val="0049799F"/>
    <w:rsid w:val="004B69B8"/>
    <w:rsid w:val="004B7439"/>
    <w:rsid w:val="004C0FE0"/>
    <w:rsid w:val="004C30B7"/>
    <w:rsid w:val="004C4FF8"/>
    <w:rsid w:val="004C6079"/>
    <w:rsid w:val="004E1A50"/>
    <w:rsid w:val="004E4727"/>
    <w:rsid w:val="004E4EEF"/>
    <w:rsid w:val="004F1556"/>
    <w:rsid w:val="004F32DD"/>
    <w:rsid w:val="00513A3F"/>
    <w:rsid w:val="00515E58"/>
    <w:rsid w:val="00542D7D"/>
    <w:rsid w:val="00550074"/>
    <w:rsid w:val="00553D38"/>
    <w:rsid w:val="005554C5"/>
    <w:rsid w:val="00564116"/>
    <w:rsid w:val="0056656E"/>
    <w:rsid w:val="005702A7"/>
    <w:rsid w:val="005706CA"/>
    <w:rsid w:val="00571DBB"/>
    <w:rsid w:val="0057255B"/>
    <w:rsid w:val="00580915"/>
    <w:rsid w:val="005831E5"/>
    <w:rsid w:val="005921A3"/>
    <w:rsid w:val="0059696C"/>
    <w:rsid w:val="005A115E"/>
    <w:rsid w:val="005C18BA"/>
    <w:rsid w:val="005C4535"/>
    <w:rsid w:val="005D45B5"/>
    <w:rsid w:val="005D5674"/>
    <w:rsid w:val="00600CE4"/>
    <w:rsid w:val="00614FA0"/>
    <w:rsid w:val="006241E3"/>
    <w:rsid w:val="006256AF"/>
    <w:rsid w:val="00643647"/>
    <w:rsid w:val="006524D6"/>
    <w:rsid w:val="00660185"/>
    <w:rsid w:val="00662AE1"/>
    <w:rsid w:val="00662D7A"/>
    <w:rsid w:val="00666595"/>
    <w:rsid w:val="00672E60"/>
    <w:rsid w:val="006758CC"/>
    <w:rsid w:val="00690C7A"/>
    <w:rsid w:val="006A3CDE"/>
    <w:rsid w:val="006A4DDC"/>
    <w:rsid w:val="006B3671"/>
    <w:rsid w:val="006B44BF"/>
    <w:rsid w:val="006C4C2C"/>
    <w:rsid w:val="006C5614"/>
    <w:rsid w:val="006D239E"/>
    <w:rsid w:val="006D7636"/>
    <w:rsid w:val="006F411A"/>
    <w:rsid w:val="006F423F"/>
    <w:rsid w:val="0070557E"/>
    <w:rsid w:val="0070766E"/>
    <w:rsid w:val="00714AEF"/>
    <w:rsid w:val="007166AD"/>
    <w:rsid w:val="007170ED"/>
    <w:rsid w:val="00733932"/>
    <w:rsid w:val="00736674"/>
    <w:rsid w:val="0077181E"/>
    <w:rsid w:val="00781F69"/>
    <w:rsid w:val="00784C4A"/>
    <w:rsid w:val="007852D8"/>
    <w:rsid w:val="007A7101"/>
    <w:rsid w:val="007B0BBB"/>
    <w:rsid w:val="007B14CF"/>
    <w:rsid w:val="007D04F1"/>
    <w:rsid w:val="007D4C7A"/>
    <w:rsid w:val="007D573A"/>
    <w:rsid w:val="007E3E2C"/>
    <w:rsid w:val="007F7956"/>
    <w:rsid w:val="0080763C"/>
    <w:rsid w:val="00812A1B"/>
    <w:rsid w:val="008160CB"/>
    <w:rsid w:val="00816B50"/>
    <w:rsid w:val="0083101F"/>
    <w:rsid w:val="0083233B"/>
    <w:rsid w:val="0086365F"/>
    <w:rsid w:val="00865FC4"/>
    <w:rsid w:val="0086639F"/>
    <w:rsid w:val="00873D20"/>
    <w:rsid w:val="00884818"/>
    <w:rsid w:val="00891797"/>
    <w:rsid w:val="008B5D9A"/>
    <w:rsid w:val="008C1AE5"/>
    <w:rsid w:val="008C6781"/>
    <w:rsid w:val="008C68A9"/>
    <w:rsid w:val="008D2AAA"/>
    <w:rsid w:val="008D3312"/>
    <w:rsid w:val="008D58A6"/>
    <w:rsid w:val="008D736B"/>
    <w:rsid w:val="008D74FB"/>
    <w:rsid w:val="008F5376"/>
    <w:rsid w:val="008F61A8"/>
    <w:rsid w:val="00904489"/>
    <w:rsid w:val="00911437"/>
    <w:rsid w:val="00913903"/>
    <w:rsid w:val="00921342"/>
    <w:rsid w:val="00921E35"/>
    <w:rsid w:val="009220BB"/>
    <w:rsid w:val="009242FA"/>
    <w:rsid w:val="00924726"/>
    <w:rsid w:val="00930B88"/>
    <w:rsid w:val="009317A4"/>
    <w:rsid w:val="00937102"/>
    <w:rsid w:val="00947667"/>
    <w:rsid w:val="00956164"/>
    <w:rsid w:val="009656FC"/>
    <w:rsid w:val="0097466C"/>
    <w:rsid w:val="00974A5C"/>
    <w:rsid w:val="0098041E"/>
    <w:rsid w:val="00992EF7"/>
    <w:rsid w:val="00997665"/>
    <w:rsid w:val="009D5EFE"/>
    <w:rsid w:val="009E1425"/>
    <w:rsid w:val="009F402A"/>
    <w:rsid w:val="009F7DD1"/>
    <w:rsid w:val="00A11AD5"/>
    <w:rsid w:val="00A14782"/>
    <w:rsid w:val="00A147FF"/>
    <w:rsid w:val="00A14BC4"/>
    <w:rsid w:val="00A25E57"/>
    <w:rsid w:val="00A422F8"/>
    <w:rsid w:val="00A45F53"/>
    <w:rsid w:val="00A51BA7"/>
    <w:rsid w:val="00A52057"/>
    <w:rsid w:val="00A525E6"/>
    <w:rsid w:val="00A53718"/>
    <w:rsid w:val="00A54921"/>
    <w:rsid w:val="00A55A17"/>
    <w:rsid w:val="00A70242"/>
    <w:rsid w:val="00A73EF2"/>
    <w:rsid w:val="00A747C8"/>
    <w:rsid w:val="00A90089"/>
    <w:rsid w:val="00A918A3"/>
    <w:rsid w:val="00A97A0E"/>
    <w:rsid w:val="00AA0401"/>
    <w:rsid w:val="00AE0A6A"/>
    <w:rsid w:val="00AE567F"/>
    <w:rsid w:val="00AE734E"/>
    <w:rsid w:val="00AF4637"/>
    <w:rsid w:val="00B14C9D"/>
    <w:rsid w:val="00B15CE4"/>
    <w:rsid w:val="00B20312"/>
    <w:rsid w:val="00B21CE3"/>
    <w:rsid w:val="00B21EAC"/>
    <w:rsid w:val="00B32196"/>
    <w:rsid w:val="00B32EF1"/>
    <w:rsid w:val="00B40C54"/>
    <w:rsid w:val="00B420CC"/>
    <w:rsid w:val="00B42FBA"/>
    <w:rsid w:val="00B52592"/>
    <w:rsid w:val="00B551C1"/>
    <w:rsid w:val="00B57316"/>
    <w:rsid w:val="00B6294D"/>
    <w:rsid w:val="00B6480C"/>
    <w:rsid w:val="00B66050"/>
    <w:rsid w:val="00B75721"/>
    <w:rsid w:val="00B819C6"/>
    <w:rsid w:val="00BA1C66"/>
    <w:rsid w:val="00BB3191"/>
    <w:rsid w:val="00BB4EFB"/>
    <w:rsid w:val="00BD13F8"/>
    <w:rsid w:val="00BF5EFA"/>
    <w:rsid w:val="00C13D73"/>
    <w:rsid w:val="00C216EA"/>
    <w:rsid w:val="00C23DB1"/>
    <w:rsid w:val="00C40219"/>
    <w:rsid w:val="00C40859"/>
    <w:rsid w:val="00C43467"/>
    <w:rsid w:val="00C52EA3"/>
    <w:rsid w:val="00C537FA"/>
    <w:rsid w:val="00C60A2B"/>
    <w:rsid w:val="00C60AD6"/>
    <w:rsid w:val="00C61B1A"/>
    <w:rsid w:val="00C728DA"/>
    <w:rsid w:val="00C72B42"/>
    <w:rsid w:val="00CA063B"/>
    <w:rsid w:val="00CB4554"/>
    <w:rsid w:val="00CC0AB8"/>
    <w:rsid w:val="00CC2BB3"/>
    <w:rsid w:val="00CC4635"/>
    <w:rsid w:val="00CC4DC7"/>
    <w:rsid w:val="00CD37F0"/>
    <w:rsid w:val="00CD7763"/>
    <w:rsid w:val="00CE6BC3"/>
    <w:rsid w:val="00CF2F2D"/>
    <w:rsid w:val="00CF38DC"/>
    <w:rsid w:val="00D070AC"/>
    <w:rsid w:val="00D228E5"/>
    <w:rsid w:val="00D26006"/>
    <w:rsid w:val="00D32DA4"/>
    <w:rsid w:val="00D3536F"/>
    <w:rsid w:val="00D41672"/>
    <w:rsid w:val="00D57A7A"/>
    <w:rsid w:val="00D60FD6"/>
    <w:rsid w:val="00D67553"/>
    <w:rsid w:val="00D75004"/>
    <w:rsid w:val="00D771D1"/>
    <w:rsid w:val="00D8279B"/>
    <w:rsid w:val="00D84BA1"/>
    <w:rsid w:val="00D9131C"/>
    <w:rsid w:val="00D96083"/>
    <w:rsid w:val="00D974AC"/>
    <w:rsid w:val="00D97738"/>
    <w:rsid w:val="00DB2CDF"/>
    <w:rsid w:val="00DB3521"/>
    <w:rsid w:val="00DB681C"/>
    <w:rsid w:val="00DC08B3"/>
    <w:rsid w:val="00DC1D31"/>
    <w:rsid w:val="00DC4EF7"/>
    <w:rsid w:val="00DC67CB"/>
    <w:rsid w:val="00DC760C"/>
    <w:rsid w:val="00DD5862"/>
    <w:rsid w:val="00DF3D4B"/>
    <w:rsid w:val="00DF59C5"/>
    <w:rsid w:val="00E01EB6"/>
    <w:rsid w:val="00E12A1B"/>
    <w:rsid w:val="00E15150"/>
    <w:rsid w:val="00E1604E"/>
    <w:rsid w:val="00E21BCC"/>
    <w:rsid w:val="00E237EC"/>
    <w:rsid w:val="00E30A37"/>
    <w:rsid w:val="00E42024"/>
    <w:rsid w:val="00E4289B"/>
    <w:rsid w:val="00E47352"/>
    <w:rsid w:val="00E524F3"/>
    <w:rsid w:val="00E6418A"/>
    <w:rsid w:val="00E93103"/>
    <w:rsid w:val="00E95130"/>
    <w:rsid w:val="00E9692D"/>
    <w:rsid w:val="00EA35B8"/>
    <w:rsid w:val="00EA6740"/>
    <w:rsid w:val="00EB307E"/>
    <w:rsid w:val="00EC52D7"/>
    <w:rsid w:val="00EC5730"/>
    <w:rsid w:val="00ED3C21"/>
    <w:rsid w:val="00ED5391"/>
    <w:rsid w:val="00EF2C10"/>
    <w:rsid w:val="00F00418"/>
    <w:rsid w:val="00F02973"/>
    <w:rsid w:val="00F057E2"/>
    <w:rsid w:val="00F07950"/>
    <w:rsid w:val="00F37BF7"/>
    <w:rsid w:val="00F45381"/>
    <w:rsid w:val="00F51797"/>
    <w:rsid w:val="00F562CB"/>
    <w:rsid w:val="00F60C22"/>
    <w:rsid w:val="00F60D76"/>
    <w:rsid w:val="00F633AA"/>
    <w:rsid w:val="00F6454B"/>
    <w:rsid w:val="00F75D7E"/>
    <w:rsid w:val="00F820F7"/>
    <w:rsid w:val="00F85DE9"/>
    <w:rsid w:val="00F86D61"/>
    <w:rsid w:val="00F879D6"/>
    <w:rsid w:val="00F91D8A"/>
    <w:rsid w:val="00F97A14"/>
    <w:rsid w:val="00FB05AE"/>
    <w:rsid w:val="00FB0796"/>
    <w:rsid w:val="00FB32DD"/>
    <w:rsid w:val="00FB6F85"/>
    <w:rsid w:val="00FE4FFB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1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00CE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600CE4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600CE4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454B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F6454B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F6454B"/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4026F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4026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026F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TitlePage">
    <w:name w:val="ConsPlusTitlePage"/>
    <w:rsid w:val="004026F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uiPriority w:val="99"/>
    <w:rsid w:val="00F0041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qFormat/>
    <w:rsid w:val="00F00418"/>
    <w:pPr>
      <w:ind w:left="720"/>
    </w:pPr>
  </w:style>
  <w:style w:type="character" w:customStyle="1" w:styleId="5">
    <w:name w:val="Основной текст (5) + Не полужирный"/>
    <w:uiPriority w:val="99"/>
    <w:rsid w:val="00EC52D7"/>
    <w:rPr>
      <w:b/>
      <w:sz w:val="27"/>
      <w:shd w:val="clear" w:color="auto" w:fill="FFFFFF"/>
    </w:rPr>
  </w:style>
  <w:style w:type="character" w:styleId="a4">
    <w:name w:val="Hyperlink"/>
    <w:rsid w:val="00265F26"/>
    <w:rPr>
      <w:rFonts w:cs="Times New Roman"/>
      <w:color w:val="0000FF"/>
      <w:u w:val="single"/>
    </w:rPr>
  </w:style>
  <w:style w:type="paragraph" w:customStyle="1" w:styleId="12">
    <w:name w:val="Знак1 Знак Знак Знак Знак Знак Знак"/>
    <w:basedOn w:val="a"/>
    <w:uiPriority w:val="99"/>
    <w:rsid w:val="00265F2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265F26"/>
    <w:rPr>
      <w:sz w:val="22"/>
      <w:lang w:val="ru-RU" w:eastAsia="ru-RU" w:bidi="ar-SA"/>
    </w:rPr>
  </w:style>
  <w:style w:type="paragraph" w:styleId="a5">
    <w:name w:val="endnote text"/>
    <w:basedOn w:val="a"/>
    <w:link w:val="a6"/>
    <w:uiPriority w:val="99"/>
    <w:semiHidden/>
    <w:rsid w:val="003135E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F6454B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99"/>
    <w:locked/>
    <w:rsid w:val="008D58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00CE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600CE4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6454B"/>
    <w:rPr>
      <w:rFonts w:ascii="Times New Roman" w:hAnsi="Times New Roman" w:cs="Times New Roman"/>
      <w:sz w:val="16"/>
      <w:szCs w:val="16"/>
    </w:rPr>
  </w:style>
  <w:style w:type="paragraph" w:styleId="a8">
    <w:name w:val="footnote text"/>
    <w:basedOn w:val="a"/>
    <w:link w:val="a9"/>
    <w:rsid w:val="008F5376"/>
    <w:pPr>
      <w:suppressAutoHyphens/>
    </w:pPr>
    <w:rPr>
      <w:sz w:val="20"/>
      <w:szCs w:val="20"/>
      <w:lang w:eastAsia="ar-SA"/>
    </w:rPr>
  </w:style>
  <w:style w:type="character" w:customStyle="1" w:styleId="a9">
    <w:name w:val="Текст сноски Знак"/>
    <w:link w:val="a8"/>
    <w:rsid w:val="008F5376"/>
    <w:rPr>
      <w:rFonts w:ascii="Times New Roman" w:hAnsi="Times New Roman"/>
      <w:lang w:eastAsia="ar-SA"/>
    </w:rPr>
  </w:style>
  <w:style w:type="paragraph" w:customStyle="1" w:styleId="13">
    <w:name w:val="Абзац списка1"/>
    <w:basedOn w:val="a"/>
    <w:rsid w:val="00FB32DD"/>
    <w:pPr>
      <w:ind w:left="720"/>
    </w:pPr>
    <w:rPr>
      <w:rFonts w:eastAsia="Calibri"/>
    </w:rPr>
  </w:style>
  <w:style w:type="character" w:styleId="aa">
    <w:name w:val="footnote reference"/>
    <w:semiHidden/>
    <w:rsid w:val="00FB32DD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43EB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43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C80C31A6FD0FD4579E4154CBF6E0978BD36358E87A06FC2F917660C79B0A4C028250369AD91DBF627A5538BABB7D5B99o2k8H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44E15D227AC6757AC4D841227F200DF8239D3DB1327C338D5156F904B9BB2979B7A054C5950B32C8C62C83A897F8EEB05BFF664587j7PDJ" TargetMode="External"/><Relationship Id="rId39" Type="http://schemas.openxmlformats.org/officeDocument/2006/relationships/hyperlink" Target="consultantplus://offline/ref=872CE06093E7012314A68028A56DBFE51DA9BBD3F25796245F05D10BD10B5D1B8388DBD7E3750F8AV6g0M" TargetMode="External"/><Relationship Id="rId21" Type="http://schemas.openxmlformats.org/officeDocument/2006/relationships/hyperlink" Target="consultantplus://offline/ref=7B4DE13E81AAAE9A2A730DAC875C6FC5D0A759689296E63C994955E380S3S9L" TargetMode="External"/><Relationship Id="rId34" Type="http://schemas.openxmlformats.org/officeDocument/2006/relationships/hyperlink" Target="consultantplus://offline/ref=A889D916D8CCA63FEA8702672F52EF815B47E0B73C82B770F3C3BBBFF1EA9779387FEF208DV2TCL" TargetMode="External"/><Relationship Id="rId42" Type="http://schemas.openxmlformats.org/officeDocument/2006/relationships/hyperlink" Target="consultantplus://offline/ref=C6149367262C64BB801B377E64CE65854477E4126059564E9D2EFEB52EBCE67E8648847FB483846EF00CFF875675C5267564B1C3F3CA88A7F4R3L" TargetMode="External"/><Relationship Id="rId47" Type="http://schemas.openxmlformats.org/officeDocument/2006/relationships/hyperlink" Target="consultantplus://offline/ref=938F66B7088F2AE0CE87CE2E6758CE0A1909C10513173091FC04CDFB805EA86C8940ADFAB8EE2D00dDRAM" TargetMode="External"/><Relationship Id="rId50" Type="http://schemas.openxmlformats.org/officeDocument/2006/relationships/hyperlink" Target="consultantplus://offline/ref=7E72189119333675861970A7AB9C0A0678948B8CAF5FC51F159D8F6CCBD88ED86AE41715382DD3C7XDc3M" TargetMode="External"/><Relationship Id="rId55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C80C31A6FD0FD4579E5F59DD9ABF928FD83853EF760FAE76C6703798CB0C1950C20E6FCB9F56B264664938BEoAk6H" TargetMode="External"/><Relationship Id="rId17" Type="http://schemas.openxmlformats.org/officeDocument/2006/relationships/hyperlink" Target="http://www.umr34.ru" TargetMode="External"/><Relationship Id="rId25" Type="http://schemas.openxmlformats.org/officeDocument/2006/relationships/hyperlink" Target="consultantplus://offline/ref=D6893BC30E4FA44C02BFC9CA1964E73C85064487B2D390420E4EFAEE12C5063752E5772169E333C7cCF9I" TargetMode="External"/><Relationship Id="rId33" Type="http://schemas.openxmlformats.org/officeDocument/2006/relationships/hyperlink" Target="consultantplus://offline/ref=3BD860DBFDAF1D86B1551C494AB53AAECD57F5CED2F4F7190FAE692E40D9D201D94D11FBA17480DB08t8H" TargetMode="External"/><Relationship Id="rId38" Type="http://schemas.openxmlformats.org/officeDocument/2006/relationships/hyperlink" Target="consultantplus://offline/ref=872CE06093E7012314A68028A56DBFE51DA9BBD3F25796245F05D10BD10B5D1B8388DBD7E3750F8AV6g0M" TargetMode="External"/><Relationship Id="rId46" Type="http://schemas.openxmlformats.org/officeDocument/2006/relationships/hyperlink" Target="consultantplus://offline/ref=2B41579ADA7722726A9FBAB0A32810685311FFCA5FB31566FE0374C76B94DAA1432E2CF1DC3B94F8b0P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1765450808CD2E91183E1754AD498A12D66FE3737A7F3BB5A351123F97EA776BD5DDDAF15187EE771D7C14131A6FA08B28647353bE28H" TargetMode="External"/><Relationship Id="rId20" Type="http://schemas.openxmlformats.org/officeDocument/2006/relationships/hyperlink" Target="consultantplus://offline/ref=7B4DE13E81AAAE9A2A730DAC875C6FC5D0A759699894E63C994955E380398E81D8F24125129CA7E0S6S9L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4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C80C31A6FD0FD4579E5F59DD9ABF928FD93A5CEC7B0FAE76C6703798CB0C1950C20E6FCB9F56B264664938BEoAk6H" TargetMode="External"/><Relationship Id="rId24" Type="http://schemas.openxmlformats.org/officeDocument/2006/relationships/hyperlink" Target="consultantplus://offline/ref=7B4DE13E81AAAE9A2A730DAC875C6FC5D3A25D609891E63C994955E380S3S9L" TargetMode="External"/><Relationship Id="rId32" Type="http://schemas.openxmlformats.org/officeDocument/2006/relationships/hyperlink" Target="consultantplus://offline/ref=3BD860DBFDAF1D86B1551C494AB53AAECD57F5CED2F4F7190FAE692E40D9D201D94D11FBA17480DB08t8H" TargetMode="External"/><Relationship Id="rId37" Type="http://schemas.openxmlformats.org/officeDocument/2006/relationships/hyperlink" Target="consultantplus://offline/ref=872CE06093E7012314A68028A56DBFE51DA9BBD3F25796245F05D10BD10B5D1B8388DBD7E3750F8AV6g6M" TargetMode="External"/><Relationship Id="rId4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5" Type="http://schemas.openxmlformats.org/officeDocument/2006/relationships/hyperlink" Target="consultantplus://offline/ref=9215AC8A1E463DFF740A80FB31FBF0B2612AA2B4E714CBC50206CADC0DD46A6F507464BF337222E6f1NCM" TargetMode="External"/><Relationship Id="rId53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E15D227AC6757AC4D841227F200DF8239D3DB1327C338D5156F904B9BB2979B7A054C5950B32C8C62C83A897F8EEB05BFF664587j7PDJ" TargetMode="External"/><Relationship Id="rId23" Type="http://schemas.openxmlformats.org/officeDocument/2006/relationships/hyperlink" Target="consultantplus://offline/ref=7B4DE13E81AAAE9A2A730DAC875C6FC5D3AE58699594E63C994955E380S3S9L" TargetMode="External"/><Relationship Id="rId28" Type="http://schemas.openxmlformats.org/officeDocument/2006/relationships/hyperlink" Target="consultantplus://offline/ref=B01B04AFEAC1078C055B2081D2F00D7D26850915DDEAC67687723897B638DD29D841668B624D3366b9JCN" TargetMode="External"/><Relationship Id="rId36" Type="http://schemas.openxmlformats.org/officeDocument/2006/relationships/hyperlink" Target="consultantplus://offline/ref=872CE06093E7012314A68028A56DBFE51DA9BBD3F25796245F05D10BD10B5D1B8388DBD7E3750F8AV6g0M" TargetMode="External"/><Relationship Id="rId49" Type="http://schemas.openxmlformats.org/officeDocument/2006/relationships/hyperlink" Target="consultantplus://offline/ref=7E72189119333675861970A7AB9C0A0678948B8CAF5FC51F159D8F6CCBD88ED86AE41715382DD3C7XDc3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2BC80C31A6FD0FD4579E5F59DD9ABF928FDA3F54E1740FAE76C6703798CB0C1950C20E6FCB9F56B264664938BEoAk6H" TargetMode="External"/><Relationship Id="rId19" Type="http://schemas.openxmlformats.org/officeDocument/2006/relationships/hyperlink" Target="consultantplus://offline/ref=7B4DE13E81AAAE9A2A730DAC875C6FC5D0AF5E659BC4B13EC81C5BSES6L" TargetMode="External"/><Relationship Id="rId31" Type="http://schemas.openxmlformats.org/officeDocument/2006/relationships/hyperlink" Target="consultantplus://offline/ref=8F6EFCEBD78D73945BB09737A027B4142E33081DC130F502F77E0E3DD8F195EB1B53B1CE58D9EE82C8o9N" TargetMode="External"/><Relationship Id="rId44" Type="http://schemas.openxmlformats.org/officeDocument/2006/relationships/hyperlink" Target="consultantplus://offline/ref=6F67E2581701D00929E4F46049104D6C3043F019207BFC64419F7EC3EB820C64B945127D662AA87CHAAEM" TargetMode="External"/><Relationship Id="rId52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C80C31A6FD0FD4579E5F59DD9ABF928FDB3952EC720FAE76C6703798CB0C1942C25661CB9B43E6333C1E35BCA7615B9D354A4102oCkFH" TargetMode="External"/><Relationship Id="rId14" Type="http://schemas.openxmlformats.org/officeDocument/2006/relationships/hyperlink" Target="consultantplus://offline/ref=2BC80C31A6FD0FD4579E4154CBF6E0978BD36358EB7701FA2B927660C79B0A4C028250369AD91DBF627A5538BABB7D5B99o2k8H" TargetMode="External"/><Relationship Id="rId22" Type="http://schemas.openxmlformats.org/officeDocument/2006/relationships/hyperlink" Target="consultantplus://offline/ref=7B4DE13E81AAAE9A2A730DAC875C6FC5D0A758619494E63C994955E380398E81D8F24125129CA1E1S6SEL" TargetMode="External"/><Relationship Id="rId27" Type="http://schemas.openxmlformats.org/officeDocument/2006/relationships/hyperlink" Target="consultantplus://offline/ref=5B1765450808CD2E91183E1754AD498A12D66FE3737A7F3BB5A351123F97EA776BD5DDDAF15187EE771D7C14131A6FA08B28647353bE28H" TargetMode="External"/><Relationship Id="rId30" Type="http://schemas.openxmlformats.org/officeDocument/2006/relationships/hyperlink" Target="http://www.umr34.ru).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C6149367262C64BB801B377E64CE65854477E4126059564E9D2EFEB52EBCE67E8648847FB483846EF00CFF875675C5267564B1C3F3CA88A7F4R3L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8437-F7F7-477E-8B60-E4EA2C19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29</Pages>
  <Words>11889</Words>
  <Characters>67773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79503</CharactersWithSpaces>
  <SharedDoc>false</SharedDoc>
  <HLinks>
    <vt:vector size="222" baseType="variant"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7078011</vt:i4>
      </vt:variant>
      <vt:variant>
        <vt:i4>33</vt:i4>
      </vt:variant>
      <vt:variant>
        <vt:i4>0</vt:i4>
      </vt:variant>
      <vt:variant>
        <vt:i4>5</vt:i4>
      </vt:variant>
      <vt:variant>
        <vt:lpwstr>http://www.umr34.ru)./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4521984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4521994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consultantplus://offline/ref=7B4DE13E81AAAE9A2A730DAC875C6FC5D3AE58699594E63C994955E380S3S9L</vt:lpwstr>
      </vt:variant>
      <vt:variant>
        <vt:lpwstr/>
      </vt:variant>
      <vt:variant>
        <vt:i4>8257593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consultantplus://offline/ref=7B4DE13E81AAAE9A2A730DAC875C6FC5D0A758619494E63C994955E380398E81D8F24125129CA1E1S6SEL</vt:lpwstr>
      </vt:variant>
      <vt:variant>
        <vt:lpwstr/>
      </vt:variant>
      <vt:variant>
        <vt:i4>4522078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8257639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consultantplus://offline/ref=7B4DE13E81AAAE9A2A730DAC875C6FC5D0A759699894E63C994955E380398E81D8F24125129CA7E0S6S9L</vt:lpwstr>
      </vt:variant>
      <vt:variant>
        <vt:lpwstr/>
      </vt:variant>
      <vt:variant>
        <vt:i4>1704027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consultantplus://offline/ref=7B4DE13E81AAAE9A2A730DAC875C6FC5D0AF5E659BC4B13EC81C5BSES6L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Бондаренко</dc:creator>
  <cp:lastModifiedBy>Admin</cp:lastModifiedBy>
  <cp:revision>24</cp:revision>
  <cp:lastPrinted>2020-12-17T08:57:00Z</cp:lastPrinted>
  <dcterms:created xsi:type="dcterms:W3CDTF">2022-10-25T12:57:00Z</dcterms:created>
  <dcterms:modified xsi:type="dcterms:W3CDTF">2023-06-29T06:45:00Z</dcterms:modified>
</cp:coreProperties>
</file>